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2076"/>
        <w:gridCol w:w="5450"/>
        <w:gridCol w:w="2997"/>
      </w:tblGrid>
      <w:tr w:rsidR="00260453" w:rsidRPr="00390C3E" w14:paraId="01FCB80B" w14:textId="77777777" w:rsidTr="00AF4E42">
        <w:trPr>
          <w:trHeight w:val="841"/>
        </w:trPr>
        <w:tc>
          <w:tcPr>
            <w:tcW w:w="9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90C3E" w:rsidRDefault="00A835E5" w:rsidP="00385EE0">
            <w:pPr>
              <w:rPr>
                <w:color w:val="auto"/>
                <w:sz w:val="26"/>
                <w:szCs w:val="26"/>
              </w:rPr>
            </w:pPr>
            <w:r w:rsidRPr="006F7E8F">
              <w:rPr>
                <w:noProof/>
                <w:sz w:val="26"/>
                <w:szCs w:val="26"/>
              </w:rPr>
              <w:drawing>
                <wp:inline distT="0" distB="0" distL="0" distR="0" wp14:anchorId="50971FE4" wp14:editId="7876919F">
                  <wp:extent cx="1171575" cy="1181100"/>
                  <wp:effectExtent l="0" t="0" r="9525"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5097" cy="1184651"/>
                          </a:xfrm>
                          <a:prstGeom prst="rect">
                            <a:avLst/>
                          </a:prstGeom>
                          <a:noFill/>
                          <a:ln>
                            <a:noFill/>
                          </a:ln>
                        </pic:spPr>
                      </pic:pic>
                    </a:graphicData>
                  </a:graphic>
                </wp:inline>
              </w:drawing>
            </w:r>
          </w:p>
        </w:tc>
        <w:tc>
          <w:tcPr>
            <w:tcW w:w="2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8A6BF5" w:rsidRDefault="00A835E5" w:rsidP="00385EE0">
            <w:pPr>
              <w:jc w:val="center"/>
              <w:rPr>
                <w:b/>
                <w:color w:val="auto"/>
                <w:sz w:val="24"/>
                <w:szCs w:val="24"/>
                <w:lang w:val="vi-VN"/>
              </w:rPr>
            </w:pPr>
            <w:r w:rsidRPr="008A6BF5">
              <w:rPr>
                <w:b/>
                <w:color w:val="auto"/>
                <w:sz w:val="24"/>
                <w:szCs w:val="24"/>
                <w:lang w:val="vi-VN"/>
              </w:rPr>
              <w:t>TRUNG TÂM KIỂM SOÁT BỆNH TẬT TỈNH LÂM ĐỒNG</w:t>
            </w:r>
          </w:p>
        </w:tc>
        <w:tc>
          <w:tcPr>
            <w:tcW w:w="142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34D36D39" w:rsidR="00A835E5" w:rsidRPr="004B5D1F" w:rsidRDefault="00A835E5" w:rsidP="00A835E5">
            <w:pPr>
              <w:rPr>
                <w:i/>
                <w:color w:val="auto"/>
                <w:sz w:val="26"/>
                <w:szCs w:val="26"/>
                <w:lang w:val="vi-VN"/>
              </w:rPr>
            </w:pPr>
            <w:r w:rsidRPr="004B5D1F">
              <w:rPr>
                <w:i/>
                <w:color w:val="auto"/>
                <w:sz w:val="26"/>
                <w:szCs w:val="26"/>
                <w:lang w:val="sv-SE"/>
              </w:rPr>
              <w:t>Mã số:</w:t>
            </w:r>
            <w:r w:rsidRPr="004B5D1F">
              <w:rPr>
                <w:i/>
                <w:color w:val="auto"/>
                <w:sz w:val="26"/>
                <w:szCs w:val="26"/>
                <w:lang w:val="vi-VN"/>
              </w:rPr>
              <w:t xml:space="preserve"> </w:t>
            </w:r>
            <w:r w:rsidR="00A54264">
              <w:rPr>
                <w:i/>
                <w:color w:val="auto"/>
                <w:sz w:val="26"/>
                <w:szCs w:val="26"/>
              </w:rPr>
              <w:t>SPK</w:t>
            </w:r>
            <w:r w:rsidR="00680D7B">
              <w:rPr>
                <w:i/>
                <w:color w:val="auto"/>
                <w:sz w:val="26"/>
                <w:szCs w:val="26"/>
              </w:rPr>
              <w:t>07</w:t>
            </w:r>
            <w:bookmarkStart w:id="0" w:name="_GoBack"/>
            <w:bookmarkEnd w:id="0"/>
            <w:r w:rsidRPr="004B5D1F">
              <w:rPr>
                <w:i/>
                <w:color w:val="auto"/>
                <w:sz w:val="26"/>
                <w:szCs w:val="26"/>
                <w:lang w:val="vi-VN"/>
              </w:rPr>
              <w:t>/2025</w:t>
            </w:r>
          </w:p>
          <w:p w14:paraId="6E903722" w14:textId="77777777" w:rsidR="00A835E5" w:rsidRPr="004B5D1F" w:rsidRDefault="00A835E5" w:rsidP="00A835E5">
            <w:pPr>
              <w:rPr>
                <w:i/>
                <w:color w:val="auto"/>
                <w:sz w:val="26"/>
                <w:szCs w:val="26"/>
                <w:lang w:val="vi-VN"/>
              </w:rPr>
            </w:pPr>
            <w:r w:rsidRPr="004B5D1F">
              <w:rPr>
                <w:i/>
                <w:color w:val="auto"/>
                <w:sz w:val="26"/>
                <w:szCs w:val="26"/>
              </w:rPr>
              <w:t>Lần ban hành:</w:t>
            </w:r>
            <w:r w:rsidRPr="004B5D1F">
              <w:rPr>
                <w:i/>
                <w:color w:val="auto"/>
                <w:sz w:val="26"/>
                <w:szCs w:val="26"/>
                <w:lang w:val="en-GB"/>
              </w:rPr>
              <w:t xml:space="preserve"> </w:t>
            </w:r>
            <w:r w:rsidRPr="004B5D1F">
              <w:rPr>
                <w:i/>
                <w:color w:val="auto"/>
                <w:sz w:val="26"/>
                <w:szCs w:val="26"/>
                <w:lang w:val="vi-VN"/>
              </w:rPr>
              <w:t>01</w:t>
            </w:r>
          </w:p>
          <w:p w14:paraId="2DA00804" w14:textId="77777777" w:rsidR="00A835E5" w:rsidRPr="004B5D1F" w:rsidRDefault="00A835E5" w:rsidP="00A835E5">
            <w:pPr>
              <w:rPr>
                <w:i/>
                <w:color w:val="auto"/>
                <w:sz w:val="26"/>
                <w:szCs w:val="26"/>
                <w:lang w:val="vi-VN"/>
              </w:rPr>
            </w:pPr>
            <w:r w:rsidRPr="004B5D1F">
              <w:rPr>
                <w:i/>
                <w:color w:val="auto"/>
                <w:sz w:val="26"/>
                <w:szCs w:val="26"/>
              </w:rPr>
              <w:t xml:space="preserve">Ngày ban </w:t>
            </w:r>
            <w:proofErr w:type="gramStart"/>
            <w:r w:rsidRPr="004B5D1F">
              <w:rPr>
                <w:i/>
                <w:color w:val="auto"/>
                <w:sz w:val="26"/>
                <w:szCs w:val="26"/>
              </w:rPr>
              <w:t>hành:</w:t>
            </w:r>
            <w:r w:rsidRPr="004B5D1F">
              <w:rPr>
                <w:i/>
                <w:color w:val="auto"/>
                <w:sz w:val="26"/>
                <w:szCs w:val="26"/>
                <w:lang w:val="vi-VN"/>
              </w:rPr>
              <w:t>.................</w:t>
            </w:r>
            <w:proofErr w:type="gramEnd"/>
          </w:p>
          <w:p w14:paraId="6F60543F" w14:textId="77777777" w:rsidR="00A835E5" w:rsidRPr="004B5D1F" w:rsidRDefault="00A835E5" w:rsidP="00A835E5">
            <w:pPr>
              <w:rPr>
                <w:i/>
                <w:color w:val="auto"/>
                <w:sz w:val="26"/>
                <w:szCs w:val="26"/>
                <w:lang w:val="vi-VN"/>
              </w:rPr>
            </w:pPr>
            <w:r w:rsidRPr="004B5D1F">
              <w:rPr>
                <w:i/>
                <w:color w:val="auto"/>
                <w:sz w:val="26"/>
                <w:szCs w:val="26"/>
              </w:rPr>
              <w:t>Ngày hiệu lực:</w:t>
            </w:r>
            <w:r w:rsidRPr="004B5D1F">
              <w:rPr>
                <w:i/>
                <w:color w:val="auto"/>
                <w:sz w:val="26"/>
                <w:szCs w:val="26"/>
                <w:lang w:val="en-GB"/>
              </w:rPr>
              <w:t xml:space="preserve"> </w:t>
            </w:r>
            <w:r w:rsidRPr="004B5D1F">
              <w:rPr>
                <w:i/>
                <w:color w:val="auto"/>
                <w:sz w:val="26"/>
                <w:szCs w:val="26"/>
                <w:lang w:val="vi-VN"/>
              </w:rPr>
              <w:t>..................</w:t>
            </w:r>
          </w:p>
          <w:p w14:paraId="5D8CEA13" w14:textId="363B66BC" w:rsidR="00260453" w:rsidRPr="00595908" w:rsidRDefault="00A835E5" w:rsidP="00A835E5">
            <w:pPr>
              <w:rPr>
                <w:b/>
                <w:color w:val="auto"/>
                <w:sz w:val="26"/>
                <w:szCs w:val="26"/>
                <w:lang w:val="vi-VN"/>
              </w:rPr>
            </w:pPr>
            <w:r w:rsidRPr="004B5D1F">
              <w:rPr>
                <w:i/>
                <w:color w:val="auto"/>
                <w:sz w:val="26"/>
                <w:szCs w:val="26"/>
              </w:rPr>
              <w:t>Số trang</w:t>
            </w:r>
            <w:r w:rsidRPr="004B5D1F">
              <w:rPr>
                <w:i/>
                <w:color w:val="auto"/>
                <w:sz w:val="26"/>
                <w:szCs w:val="26"/>
                <w:lang w:val="vi-VN"/>
              </w:rPr>
              <w:t>:</w:t>
            </w:r>
            <w:r w:rsidRPr="004B5D1F">
              <w:rPr>
                <w:i/>
                <w:color w:val="auto"/>
                <w:sz w:val="26"/>
                <w:szCs w:val="26"/>
                <w:lang w:val="en-GB"/>
              </w:rPr>
              <w:t xml:space="preserve"> </w:t>
            </w:r>
            <w:r w:rsidR="00AF4E42">
              <w:rPr>
                <w:i/>
                <w:color w:val="auto"/>
                <w:sz w:val="26"/>
                <w:szCs w:val="26"/>
                <w:lang w:val="en-GB"/>
              </w:rPr>
              <w:t>0</w:t>
            </w:r>
            <w:r w:rsidR="006200BD">
              <w:rPr>
                <w:i/>
                <w:color w:val="auto"/>
                <w:sz w:val="26"/>
                <w:szCs w:val="26"/>
                <w:lang w:val="vi-VN"/>
              </w:rPr>
              <w:t>5</w:t>
            </w:r>
          </w:p>
        </w:tc>
      </w:tr>
      <w:tr w:rsidR="00260453" w:rsidRPr="00390C3E" w14:paraId="10362D18" w14:textId="77777777" w:rsidTr="00AF4E42">
        <w:trPr>
          <w:trHeight w:val="1125"/>
        </w:trPr>
        <w:tc>
          <w:tcPr>
            <w:tcW w:w="9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90C3E" w:rsidRDefault="00260453" w:rsidP="00385EE0">
            <w:pPr>
              <w:rPr>
                <w:color w:val="auto"/>
                <w:sz w:val="26"/>
                <w:szCs w:val="26"/>
              </w:rPr>
            </w:pPr>
          </w:p>
        </w:tc>
        <w:tc>
          <w:tcPr>
            <w:tcW w:w="2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E72161" w14:textId="0EFDCBEF" w:rsidR="00951D98" w:rsidRDefault="00260453" w:rsidP="00951D98">
            <w:pPr>
              <w:spacing w:line="400" w:lineRule="exact"/>
              <w:jc w:val="center"/>
              <w:rPr>
                <w:b/>
                <w:sz w:val="28"/>
                <w:szCs w:val="28"/>
              </w:rPr>
            </w:pPr>
            <w:r w:rsidRPr="00951D98">
              <w:rPr>
                <w:b/>
                <w:sz w:val="28"/>
                <w:szCs w:val="28"/>
              </w:rPr>
              <w:t xml:space="preserve">QUY TRÌNH </w:t>
            </w:r>
            <w:r w:rsidR="00951D98" w:rsidRPr="00951D98">
              <w:rPr>
                <w:b/>
                <w:sz w:val="28"/>
                <w:szCs w:val="28"/>
              </w:rPr>
              <w:t xml:space="preserve">KỸ THUẬT </w:t>
            </w:r>
          </w:p>
          <w:p w14:paraId="3F09133C" w14:textId="665EC2E5" w:rsidR="00260453" w:rsidRPr="00AD31A8" w:rsidRDefault="004D26AF" w:rsidP="00F30F3C">
            <w:pPr>
              <w:spacing w:line="400" w:lineRule="exact"/>
              <w:jc w:val="center"/>
              <w:rPr>
                <w:b/>
                <w:sz w:val="28"/>
                <w:szCs w:val="28"/>
              </w:rPr>
            </w:pPr>
            <w:r>
              <w:rPr>
                <w:b/>
                <w:sz w:val="28"/>
                <w:szCs w:val="28"/>
              </w:rPr>
              <w:t xml:space="preserve">NONG </w:t>
            </w:r>
            <w:r w:rsidR="00F30F3C">
              <w:rPr>
                <w:b/>
                <w:sz w:val="28"/>
                <w:szCs w:val="28"/>
              </w:rPr>
              <w:t>BUỒNG TỬ CUNG ĐẶT DỤNG CỤ TỬ CUNG CHỐNG DÍNH</w:t>
            </w:r>
          </w:p>
        </w:tc>
        <w:tc>
          <w:tcPr>
            <w:tcW w:w="14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90C3E" w:rsidRDefault="00260453" w:rsidP="00385EE0">
            <w:pPr>
              <w:rPr>
                <w:b/>
                <w:color w:val="auto"/>
                <w:sz w:val="26"/>
                <w:szCs w:val="26"/>
              </w:rPr>
            </w:pPr>
          </w:p>
        </w:tc>
      </w:tr>
    </w:tbl>
    <w:p w14:paraId="096CADBD" w14:textId="77777777" w:rsidR="00260453" w:rsidRPr="00390C3E" w:rsidRDefault="00260453" w:rsidP="00260453">
      <w:pPr>
        <w:jc w:val="both"/>
        <w:rPr>
          <w:rFonts w:cs="Times New Roman"/>
          <w:sz w:val="26"/>
          <w:szCs w:val="26"/>
        </w:rPr>
      </w:pPr>
    </w:p>
    <w:tbl>
      <w:tblPr>
        <w:tblW w:w="561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1"/>
        <w:gridCol w:w="2798"/>
        <w:gridCol w:w="2676"/>
        <w:gridCol w:w="2951"/>
      </w:tblGrid>
      <w:tr w:rsidR="00260453" w:rsidRPr="00390C3E" w14:paraId="17C767A1" w14:textId="77777777" w:rsidTr="0014327D">
        <w:trPr>
          <w:trHeight w:val="500"/>
          <w:jc w:val="center"/>
        </w:trPr>
        <w:tc>
          <w:tcPr>
            <w:tcW w:w="983"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90C3E" w:rsidRDefault="00260453" w:rsidP="00385EE0">
            <w:pPr>
              <w:jc w:val="center"/>
              <w:rPr>
                <w:rFonts w:cs="Times New Roman"/>
                <w:b/>
                <w:sz w:val="26"/>
                <w:szCs w:val="26"/>
              </w:rPr>
            </w:pPr>
          </w:p>
        </w:tc>
        <w:tc>
          <w:tcPr>
            <w:tcW w:w="1334"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90C3E" w:rsidRDefault="00260453" w:rsidP="00385EE0">
            <w:pPr>
              <w:jc w:val="center"/>
              <w:rPr>
                <w:rFonts w:cs="Times New Roman"/>
                <w:b/>
                <w:sz w:val="26"/>
                <w:szCs w:val="26"/>
              </w:rPr>
            </w:pPr>
            <w:r w:rsidRPr="00390C3E">
              <w:rPr>
                <w:rFonts w:cs="Times New Roman"/>
                <w:b/>
                <w:sz w:val="26"/>
                <w:szCs w:val="26"/>
              </w:rPr>
              <w:t>Người biên soạn</w:t>
            </w:r>
          </w:p>
        </w:tc>
        <w:tc>
          <w:tcPr>
            <w:tcW w:w="1276"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90C3E" w:rsidRDefault="00260453" w:rsidP="00385EE0">
            <w:pPr>
              <w:jc w:val="center"/>
              <w:rPr>
                <w:rFonts w:cs="Times New Roman"/>
                <w:b/>
                <w:sz w:val="26"/>
                <w:szCs w:val="26"/>
              </w:rPr>
            </w:pPr>
            <w:r w:rsidRPr="00390C3E">
              <w:rPr>
                <w:rFonts w:cs="Times New Roman"/>
                <w:b/>
                <w:sz w:val="26"/>
                <w:szCs w:val="26"/>
              </w:rPr>
              <w:t>Người kiểm tra</w:t>
            </w:r>
          </w:p>
        </w:tc>
        <w:tc>
          <w:tcPr>
            <w:tcW w:w="1407"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90C3E" w:rsidRDefault="00260453" w:rsidP="00385EE0">
            <w:pPr>
              <w:jc w:val="center"/>
              <w:rPr>
                <w:rFonts w:cs="Times New Roman"/>
                <w:b/>
                <w:sz w:val="26"/>
                <w:szCs w:val="26"/>
              </w:rPr>
            </w:pPr>
            <w:r w:rsidRPr="00390C3E">
              <w:rPr>
                <w:rFonts w:cs="Times New Roman"/>
                <w:b/>
                <w:sz w:val="26"/>
                <w:szCs w:val="26"/>
              </w:rPr>
              <w:t>Người phê duyệt</w:t>
            </w:r>
          </w:p>
        </w:tc>
      </w:tr>
      <w:tr w:rsidR="00260453" w:rsidRPr="00390C3E" w14:paraId="238F250C" w14:textId="77777777" w:rsidTr="0014327D">
        <w:trPr>
          <w:trHeight w:val="462"/>
          <w:jc w:val="center"/>
        </w:trPr>
        <w:tc>
          <w:tcPr>
            <w:tcW w:w="983" w:type="pct"/>
            <w:tcBorders>
              <w:top w:val="single" w:sz="4" w:space="0" w:color="auto"/>
              <w:left w:val="single" w:sz="4" w:space="0" w:color="000000"/>
              <w:right w:val="single" w:sz="4" w:space="0" w:color="000000"/>
            </w:tcBorders>
            <w:vAlign w:val="center"/>
          </w:tcPr>
          <w:p w14:paraId="57DF5BBC" w14:textId="77777777" w:rsidR="00260453" w:rsidRPr="00390C3E" w:rsidRDefault="00260453" w:rsidP="00385EE0">
            <w:pPr>
              <w:jc w:val="center"/>
              <w:rPr>
                <w:rFonts w:cs="Times New Roman"/>
                <w:sz w:val="26"/>
                <w:szCs w:val="26"/>
              </w:rPr>
            </w:pPr>
            <w:r w:rsidRPr="00390C3E">
              <w:rPr>
                <w:rFonts w:cs="Times New Roman"/>
                <w:sz w:val="26"/>
                <w:szCs w:val="26"/>
              </w:rPr>
              <w:t>Họ và tên</w:t>
            </w:r>
          </w:p>
        </w:tc>
        <w:tc>
          <w:tcPr>
            <w:tcW w:w="1334" w:type="pct"/>
            <w:tcBorders>
              <w:top w:val="single" w:sz="4" w:space="0" w:color="auto"/>
              <w:left w:val="single" w:sz="4" w:space="0" w:color="000000"/>
              <w:right w:val="single" w:sz="4" w:space="0" w:color="000000"/>
            </w:tcBorders>
            <w:vAlign w:val="center"/>
          </w:tcPr>
          <w:p w14:paraId="2ECF29BE" w14:textId="7A732B97" w:rsidR="00260453" w:rsidRPr="00404DE6" w:rsidRDefault="00A73266"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Trịnh Thị Mỹ Ngọc</w:t>
            </w:r>
          </w:p>
        </w:tc>
        <w:tc>
          <w:tcPr>
            <w:tcW w:w="1276" w:type="pct"/>
            <w:tcBorders>
              <w:top w:val="single" w:sz="4" w:space="0" w:color="auto"/>
              <w:left w:val="single" w:sz="4" w:space="0" w:color="000000"/>
              <w:right w:val="single" w:sz="4" w:space="0" w:color="000000"/>
            </w:tcBorders>
            <w:vAlign w:val="center"/>
          </w:tcPr>
          <w:p w14:paraId="5C812DD2" w14:textId="6D88E765" w:rsidR="00260453" w:rsidRPr="00404DE6" w:rsidRDefault="0061493F"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Đặng Văn Minh</w:t>
            </w:r>
          </w:p>
        </w:tc>
        <w:tc>
          <w:tcPr>
            <w:tcW w:w="1407" w:type="pct"/>
            <w:tcBorders>
              <w:top w:val="single" w:sz="4" w:space="0" w:color="auto"/>
              <w:left w:val="single" w:sz="4" w:space="0" w:color="000000"/>
              <w:right w:val="single" w:sz="4" w:space="0" w:color="000000"/>
            </w:tcBorders>
            <w:vAlign w:val="center"/>
          </w:tcPr>
          <w:p w14:paraId="62C7BC49" w14:textId="77777777" w:rsidR="00260453" w:rsidRPr="001641A2" w:rsidRDefault="00260453" w:rsidP="00385EE0">
            <w:pPr>
              <w:jc w:val="center"/>
              <w:rPr>
                <w:rFonts w:cs="Times New Roman"/>
                <w:b/>
                <w:bCs/>
                <w:sz w:val="26"/>
                <w:szCs w:val="26"/>
                <w:lang w:val="vi-VN"/>
              </w:rPr>
            </w:pPr>
          </w:p>
        </w:tc>
      </w:tr>
      <w:tr w:rsidR="00260453" w:rsidRPr="00390C3E" w14:paraId="5A1271D6" w14:textId="77777777" w:rsidTr="0014327D">
        <w:trPr>
          <w:trHeight w:val="2391"/>
          <w:jc w:val="center"/>
        </w:trPr>
        <w:tc>
          <w:tcPr>
            <w:tcW w:w="983" w:type="pct"/>
            <w:tcBorders>
              <w:top w:val="single" w:sz="4" w:space="0" w:color="000000"/>
              <w:left w:val="single" w:sz="4" w:space="0" w:color="000000"/>
              <w:right w:val="single" w:sz="4" w:space="0" w:color="000000"/>
            </w:tcBorders>
            <w:vAlign w:val="center"/>
          </w:tcPr>
          <w:p w14:paraId="458CFFBF" w14:textId="77777777" w:rsidR="00260453" w:rsidRPr="00390C3E" w:rsidRDefault="00260453" w:rsidP="00385EE0">
            <w:pPr>
              <w:jc w:val="center"/>
              <w:rPr>
                <w:rFonts w:cs="Times New Roman"/>
                <w:sz w:val="26"/>
                <w:szCs w:val="26"/>
              </w:rPr>
            </w:pPr>
            <w:r w:rsidRPr="00390C3E">
              <w:rPr>
                <w:rFonts w:cs="Times New Roman"/>
                <w:sz w:val="26"/>
                <w:szCs w:val="26"/>
              </w:rPr>
              <w:t>Ký tên</w:t>
            </w:r>
          </w:p>
        </w:tc>
        <w:tc>
          <w:tcPr>
            <w:tcW w:w="1334" w:type="pct"/>
            <w:tcBorders>
              <w:top w:val="single" w:sz="4" w:space="0" w:color="000000"/>
              <w:left w:val="single" w:sz="4" w:space="0" w:color="000000"/>
              <w:right w:val="single" w:sz="4" w:space="0" w:color="000000"/>
            </w:tcBorders>
            <w:vAlign w:val="center"/>
          </w:tcPr>
          <w:p w14:paraId="4D3C19AD" w14:textId="2ABBCFB2" w:rsidR="00260453" w:rsidRPr="00390C3E" w:rsidRDefault="0014327D" w:rsidP="00385EE0">
            <w:pPr>
              <w:jc w:val="center"/>
              <w:rPr>
                <w:rFonts w:cs="Times New Roman"/>
                <w:sz w:val="26"/>
                <w:szCs w:val="26"/>
              </w:rPr>
            </w:pPr>
            <w:r>
              <w:rPr>
                <w:rFonts w:cs="Times New Roman"/>
                <w:noProof/>
                <w:sz w:val="26"/>
                <w:szCs w:val="26"/>
                <w:lang w:val="en-US"/>
              </w:rPr>
              <w:drawing>
                <wp:anchor distT="0" distB="0" distL="114300" distR="114300" simplePos="0" relativeHeight="251658240" behindDoc="0" locked="0" layoutInCell="1" allowOverlap="1" wp14:anchorId="0CE6FB45" wp14:editId="12453F56">
                  <wp:simplePos x="0" y="0"/>
                  <wp:positionH relativeFrom="column">
                    <wp:posOffset>114300</wp:posOffset>
                  </wp:positionH>
                  <wp:positionV relativeFrom="paragraph">
                    <wp:posOffset>-910590</wp:posOffset>
                  </wp:positionV>
                  <wp:extent cx="1524000" cy="9048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ữ ký Bs Ngọc.jpg"/>
                          <pic:cNvPicPr/>
                        </pic:nvPicPr>
                        <pic:blipFill>
                          <a:blip r:embed="rId8" cstate="print">
                            <a:extLst>
                              <a:ext uri="{BEBA8EAE-BF5A-486C-A8C5-ECC9F3942E4B}">
                                <a14:imgProps xmlns:a14="http://schemas.microsoft.com/office/drawing/2010/main">
                                  <a14:imgLayer r:embed="rId9">
                                    <a14:imgEffect>
                                      <a14:sharpenSoften amount="27000"/>
                                    </a14:imgEffect>
                                    <a14:imgEffect>
                                      <a14:brightnessContrast bright="53000" contrast="46000"/>
                                    </a14:imgEffect>
                                  </a14:imgLayer>
                                </a14:imgProps>
                              </a:ext>
                              <a:ext uri="{28A0092B-C50C-407E-A947-70E740481C1C}">
                                <a14:useLocalDpi xmlns:a14="http://schemas.microsoft.com/office/drawing/2010/main" val="0"/>
                              </a:ext>
                            </a:extLst>
                          </a:blip>
                          <a:stretch>
                            <a:fillRect/>
                          </a:stretch>
                        </pic:blipFill>
                        <pic:spPr>
                          <a:xfrm>
                            <a:off x="0" y="0"/>
                            <a:ext cx="1524000" cy="904875"/>
                          </a:xfrm>
                          <a:prstGeom prst="rect">
                            <a:avLst/>
                          </a:prstGeom>
                        </pic:spPr>
                      </pic:pic>
                    </a:graphicData>
                  </a:graphic>
                  <wp14:sizeRelH relativeFrom="page">
                    <wp14:pctWidth>0</wp14:pctWidth>
                  </wp14:sizeRelH>
                  <wp14:sizeRelV relativeFrom="page">
                    <wp14:pctHeight>0</wp14:pctHeight>
                  </wp14:sizeRelV>
                </wp:anchor>
              </w:drawing>
            </w:r>
          </w:p>
        </w:tc>
        <w:tc>
          <w:tcPr>
            <w:tcW w:w="1276" w:type="pct"/>
            <w:tcBorders>
              <w:top w:val="single" w:sz="4" w:space="0" w:color="000000"/>
              <w:left w:val="single" w:sz="4" w:space="0" w:color="000000"/>
              <w:right w:val="single" w:sz="4" w:space="0" w:color="000000"/>
            </w:tcBorders>
            <w:vAlign w:val="center"/>
          </w:tcPr>
          <w:p w14:paraId="15B1F324" w14:textId="77777777" w:rsidR="00260453" w:rsidRPr="00390C3E" w:rsidRDefault="00260453" w:rsidP="00385EE0">
            <w:pPr>
              <w:jc w:val="center"/>
              <w:rPr>
                <w:rFonts w:cs="Times New Roman"/>
                <w:sz w:val="26"/>
                <w:szCs w:val="26"/>
              </w:rPr>
            </w:pPr>
          </w:p>
        </w:tc>
        <w:tc>
          <w:tcPr>
            <w:tcW w:w="1407" w:type="pct"/>
            <w:tcBorders>
              <w:top w:val="single" w:sz="4" w:space="0" w:color="000000"/>
              <w:left w:val="single" w:sz="4" w:space="0" w:color="000000"/>
              <w:right w:val="single" w:sz="4" w:space="0" w:color="000000"/>
            </w:tcBorders>
            <w:vAlign w:val="center"/>
          </w:tcPr>
          <w:p w14:paraId="66C97821" w14:textId="77777777" w:rsidR="00260453" w:rsidRPr="00390C3E" w:rsidRDefault="00260453" w:rsidP="00385EE0">
            <w:pPr>
              <w:jc w:val="center"/>
              <w:rPr>
                <w:rFonts w:cs="Times New Roman"/>
                <w:sz w:val="26"/>
                <w:szCs w:val="26"/>
              </w:rPr>
            </w:pPr>
          </w:p>
        </w:tc>
      </w:tr>
      <w:tr w:rsidR="00260453" w:rsidRPr="00390C3E" w14:paraId="527CEFC6" w14:textId="77777777" w:rsidTr="0014327D">
        <w:trPr>
          <w:trHeight w:val="554"/>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90C3E" w:rsidRDefault="00260453" w:rsidP="00385EE0">
            <w:pPr>
              <w:jc w:val="center"/>
              <w:rPr>
                <w:rFonts w:cs="Times New Roman"/>
                <w:sz w:val="26"/>
                <w:szCs w:val="26"/>
              </w:rPr>
            </w:pPr>
            <w:r w:rsidRPr="00390C3E">
              <w:rPr>
                <w:rFonts w:cs="Times New Roman"/>
                <w:sz w:val="26"/>
                <w:szCs w:val="26"/>
              </w:rPr>
              <w:t>Chức vụ</w:t>
            </w:r>
          </w:p>
        </w:tc>
        <w:tc>
          <w:tcPr>
            <w:tcW w:w="1334" w:type="pct"/>
            <w:tcBorders>
              <w:top w:val="single" w:sz="4" w:space="0" w:color="000000"/>
              <w:left w:val="single" w:sz="4" w:space="0" w:color="000000"/>
              <w:bottom w:val="single" w:sz="4" w:space="0" w:color="000000"/>
              <w:right w:val="single" w:sz="4" w:space="0" w:color="000000"/>
            </w:tcBorders>
            <w:vAlign w:val="center"/>
          </w:tcPr>
          <w:p w14:paraId="4E93CBE1" w14:textId="75582D6D" w:rsidR="00260453" w:rsidRPr="00390C3E" w:rsidRDefault="00260453" w:rsidP="00385EE0">
            <w:pPr>
              <w:jc w:val="center"/>
              <w:rPr>
                <w:rFonts w:cs="Times New Roman"/>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170164A9" w14:textId="06D35B09" w:rsidR="00260453" w:rsidRPr="00390C3E" w:rsidRDefault="00260453" w:rsidP="00385EE0">
            <w:pPr>
              <w:jc w:val="center"/>
              <w:rPr>
                <w:rFonts w:cs="Times New Roman"/>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B7F6CC8" w14:textId="77777777" w:rsidR="00260453" w:rsidRPr="00390C3E" w:rsidRDefault="00260453" w:rsidP="00385EE0">
            <w:pPr>
              <w:jc w:val="center"/>
              <w:rPr>
                <w:rFonts w:cs="Times New Roman"/>
                <w:sz w:val="26"/>
                <w:szCs w:val="26"/>
              </w:rPr>
            </w:pPr>
          </w:p>
        </w:tc>
      </w:tr>
      <w:tr w:rsidR="00260453" w:rsidRPr="00390C3E" w14:paraId="37527CF0" w14:textId="77777777" w:rsidTr="0014327D">
        <w:trPr>
          <w:trHeight w:val="840"/>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90C3E" w:rsidRDefault="00260453" w:rsidP="00385EE0">
            <w:pPr>
              <w:jc w:val="center"/>
              <w:rPr>
                <w:rFonts w:cs="Times New Roman"/>
                <w:sz w:val="26"/>
                <w:szCs w:val="26"/>
              </w:rPr>
            </w:pPr>
            <w:r w:rsidRPr="00390C3E">
              <w:rPr>
                <w:rFonts w:cs="Times New Roman"/>
                <w:sz w:val="26"/>
                <w:szCs w:val="26"/>
              </w:rPr>
              <w:t>Ngày ký</w:t>
            </w:r>
          </w:p>
        </w:tc>
        <w:tc>
          <w:tcPr>
            <w:tcW w:w="1334"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90C3E" w:rsidRDefault="00260453" w:rsidP="00385EE0">
            <w:pPr>
              <w:jc w:val="center"/>
              <w:rPr>
                <w:rFonts w:cs="Times New Roman"/>
                <w:b/>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90C3E" w:rsidRDefault="00260453" w:rsidP="00385EE0">
            <w:pPr>
              <w:jc w:val="center"/>
              <w:rPr>
                <w:rFonts w:cs="Times New Roman"/>
                <w:b/>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90C3E" w:rsidRDefault="00260453" w:rsidP="00385EE0">
            <w:pPr>
              <w:jc w:val="center"/>
              <w:rPr>
                <w:rFonts w:cs="Times New Roman"/>
                <w:b/>
                <w:sz w:val="26"/>
                <w:szCs w:val="26"/>
              </w:rPr>
            </w:pPr>
          </w:p>
        </w:tc>
      </w:tr>
    </w:tbl>
    <w:p w14:paraId="728FE351" w14:textId="77777777" w:rsidR="00260453" w:rsidRPr="00390C3E" w:rsidRDefault="00260453" w:rsidP="00260453">
      <w:pPr>
        <w:jc w:val="center"/>
        <w:rPr>
          <w:rFonts w:cs="Times New Roman"/>
          <w:sz w:val="26"/>
          <w:szCs w:val="26"/>
        </w:rPr>
      </w:pPr>
    </w:p>
    <w:p w14:paraId="15109C5B" w14:textId="77777777" w:rsidR="00260453" w:rsidRPr="00390C3E" w:rsidRDefault="00260453" w:rsidP="00260453">
      <w:pPr>
        <w:jc w:val="center"/>
        <w:rPr>
          <w:rFonts w:cs="Times New Roman"/>
          <w:b/>
          <w:sz w:val="26"/>
          <w:szCs w:val="26"/>
        </w:rPr>
      </w:pPr>
      <w:r w:rsidRPr="00390C3E">
        <w:rPr>
          <w:rFonts w:cs="Times New Roman"/>
          <w:b/>
          <w:sz w:val="26"/>
          <w:szCs w:val="26"/>
        </w:rPr>
        <w:t>THEO DÕI SỬA ĐỔI TÀI LIỆU</w:t>
      </w:r>
    </w:p>
    <w:p w14:paraId="394B0156" w14:textId="77777777" w:rsidR="00260453" w:rsidRPr="00390C3E" w:rsidRDefault="00260453" w:rsidP="00260453">
      <w:pPr>
        <w:jc w:val="center"/>
        <w:rPr>
          <w:rFonts w:cs="Times New Roman"/>
          <w:b/>
          <w:sz w:val="26"/>
          <w:szCs w:val="26"/>
        </w:rPr>
      </w:pPr>
    </w:p>
    <w:tbl>
      <w:tblPr>
        <w:tblStyle w:val="TableGrid2"/>
        <w:tblW w:w="10349" w:type="dxa"/>
        <w:tblInd w:w="-318" w:type="dxa"/>
        <w:tblLook w:val="04A0" w:firstRow="1" w:lastRow="0" w:firstColumn="1" w:lastColumn="0" w:noHBand="0" w:noVBand="1"/>
      </w:tblPr>
      <w:tblGrid>
        <w:gridCol w:w="993"/>
        <w:gridCol w:w="1723"/>
        <w:gridCol w:w="3833"/>
        <w:gridCol w:w="1720"/>
        <w:gridCol w:w="2080"/>
      </w:tblGrid>
      <w:tr w:rsidR="00260453" w:rsidRPr="00390C3E" w14:paraId="02169528" w14:textId="77777777" w:rsidTr="008A6BF5">
        <w:trPr>
          <w:trHeight w:val="769"/>
          <w:tblHeader/>
        </w:trPr>
        <w:tc>
          <w:tcPr>
            <w:tcW w:w="993" w:type="dxa"/>
            <w:vAlign w:val="center"/>
          </w:tcPr>
          <w:p w14:paraId="0D7F1584" w14:textId="77777777" w:rsidR="00260453" w:rsidRPr="00390C3E" w:rsidRDefault="00260453" w:rsidP="00385EE0">
            <w:pPr>
              <w:jc w:val="center"/>
              <w:rPr>
                <w:b/>
                <w:color w:val="auto"/>
                <w:sz w:val="26"/>
                <w:szCs w:val="26"/>
              </w:rPr>
            </w:pPr>
            <w:r w:rsidRPr="00390C3E">
              <w:rPr>
                <w:b/>
                <w:color w:val="auto"/>
                <w:sz w:val="26"/>
                <w:szCs w:val="26"/>
              </w:rPr>
              <w:t>Phiên bản số</w:t>
            </w:r>
          </w:p>
        </w:tc>
        <w:tc>
          <w:tcPr>
            <w:tcW w:w="1723" w:type="dxa"/>
            <w:vAlign w:val="center"/>
          </w:tcPr>
          <w:p w14:paraId="5F691130" w14:textId="77777777" w:rsidR="00260453" w:rsidRPr="00390C3E" w:rsidRDefault="00260453" w:rsidP="00385EE0">
            <w:pPr>
              <w:jc w:val="center"/>
              <w:rPr>
                <w:b/>
                <w:color w:val="auto"/>
                <w:sz w:val="26"/>
                <w:szCs w:val="26"/>
              </w:rPr>
            </w:pPr>
            <w:r w:rsidRPr="00390C3E">
              <w:rPr>
                <w:b/>
                <w:color w:val="auto"/>
                <w:sz w:val="26"/>
                <w:szCs w:val="26"/>
              </w:rPr>
              <w:t>Vị trí sửa đổi</w:t>
            </w:r>
          </w:p>
        </w:tc>
        <w:tc>
          <w:tcPr>
            <w:tcW w:w="3833" w:type="dxa"/>
            <w:vAlign w:val="center"/>
          </w:tcPr>
          <w:p w14:paraId="5CC54D08" w14:textId="77777777" w:rsidR="00260453" w:rsidRPr="00390C3E" w:rsidRDefault="00260453" w:rsidP="00385EE0">
            <w:pPr>
              <w:jc w:val="center"/>
              <w:rPr>
                <w:b/>
                <w:color w:val="auto"/>
                <w:sz w:val="26"/>
                <w:szCs w:val="26"/>
              </w:rPr>
            </w:pPr>
            <w:r w:rsidRPr="00390C3E">
              <w:rPr>
                <w:b/>
                <w:color w:val="auto"/>
                <w:sz w:val="26"/>
                <w:szCs w:val="26"/>
              </w:rPr>
              <w:t>Nội dung sửa đổi</w:t>
            </w:r>
          </w:p>
        </w:tc>
        <w:tc>
          <w:tcPr>
            <w:tcW w:w="1720" w:type="dxa"/>
            <w:vAlign w:val="center"/>
          </w:tcPr>
          <w:p w14:paraId="182909A5" w14:textId="77777777" w:rsidR="00260453" w:rsidRPr="00390C3E" w:rsidRDefault="00260453" w:rsidP="00385EE0">
            <w:pPr>
              <w:jc w:val="center"/>
              <w:rPr>
                <w:b/>
                <w:color w:val="auto"/>
                <w:sz w:val="26"/>
                <w:szCs w:val="26"/>
              </w:rPr>
            </w:pPr>
            <w:r w:rsidRPr="00390C3E">
              <w:rPr>
                <w:b/>
                <w:color w:val="auto"/>
                <w:sz w:val="26"/>
                <w:szCs w:val="26"/>
              </w:rPr>
              <w:t>Ngày xem xét/sửa đổi</w:t>
            </w:r>
          </w:p>
        </w:tc>
        <w:tc>
          <w:tcPr>
            <w:tcW w:w="2080" w:type="dxa"/>
            <w:vAlign w:val="center"/>
          </w:tcPr>
          <w:p w14:paraId="7963BB55" w14:textId="77777777" w:rsidR="00260453" w:rsidRPr="00390C3E" w:rsidRDefault="00260453" w:rsidP="00385EE0">
            <w:pPr>
              <w:jc w:val="center"/>
              <w:rPr>
                <w:b/>
                <w:color w:val="auto"/>
                <w:sz w:val="26"/>
                <w:szCs w:val="26"/>
              </w:rPr>
            </w:pPr>
            <w:r w:rsidRPr="00390C3E">
              <w:rPr>
                <w:b/>
                <w:color w:val="auto"/>
                <w:sz w:val="26"/>
                <w:szCs w:val="26"/>
              </w:rPr>
              <w:t>Người xem xét/sửa đổi</w:t>
            </w:r>
          </w:p>
        </w:tc>
      </w:tr>
      <w:tr w:rsidR="00260453" w:rsidRPr="00390C3E" w14:paraId="0CE0A831" w14:textId="77777777" w:rsidTr="008A6BF5">
        <w:trPr>
          <w:trHeight w:val="573"/>
        </w:trPr>
        <w:tc>
          <w:tcPr>
            <w:tcW w:w="993" w:type="dxa"/>
            <w:vAlign w:val="center"/>
          </w:tcPr>
          <w:p w14:paraId="3764DAF3" w14:textId="77777777" w:rsidR="00260453" w:rsidRPr="00390C3E" w:rsidRDefault="00260453" w:rsidP="00385EE0">
            <w:pPr>
              <w:jc w:val="center"/>
              <w:rPr>
                <w:color w:val="auto"/>
                <w:sz w:val="26"/>
                <w:szCs w:val="26"/>
              </w:rPr>
            </w:pPr>
          </w:p>
        </w:tc>
        <w:tc>
          <w:tcPr>
            <w:tcW w:w="1723" w:type="dxa"/>
            <w:vAlign w:val="center"/>
          </w:tcPr>
          <w:p w14:paraId="333077B1" w14:textId="77777777" w:rsidR="00260453" w:rsidRPr="00390C3E" w:rsidRDefault="00260453" w:rsidP="00385EE0">
            <w:pPr>
              <w:jc w:val="center"/>
              <w:rPr>
                <w:color w:val="auto"/>
                <w:sz w:val="26"/>
                <w:szCs w:val="26"/>
              </w:rPr>
            </w:pPr>
          </w:p>
        </w:tc>
        <w:tc>
          <w:tcPr>
            <w:tcW w:w="3833" w:type="dxa"/>
            <w:vAlign w:val="center"/>
          </w:tcPr>
          <w:p w14:paraId="656CA2DB" w14:textId="77777777" w:rsidR="00260453" w:rsidRPr="00390C3E" w:rsidRDefault="00260453" w:rsidP="00385EE0">
            <w:pPr>
              <w:jc w:val="center"/>
              <w:rPr>
                <w:color w:val="auto"/>
                <w:sz w:val="26"/>
                <w:szCs w:val="26"/>
              </w:rPr>
            </w:pPr>
          </w:p>
        </w:tc>
        <w:tc>
          <w:tcPr>
            <w:tcW w:w="1720" w:type="dxa"/>
            <w:vAlign w:val="center"/>
          </w:tcPr>
          <w:p w14:paraId="13B0986F" w14:textId="77777777" w:rsidR="00260453" w:rsidRPr="00390C3E" w:rsidRDefault="00260453" w:rsidP="00385EE0">
            <w:pPr>
              <w:jc w:val="center"/>
              <w:rPr>
                <w:color w:val="auto"/>
                <w:sz w:val="26"/>
                <w:szCs w:val="26"/>
              </w:rPr>
            </w:pPr>
          </w:p>
        </w:tc>
        <w:tc>
          <w:tcPr>
            <w:tcW w:w="2080" w:type="dxa"/>
            <w:vAlign w:val="center"/>
          </w:tcPr>
          <w:p w14:paraId="78D48AE0" w14:textId="77777777" w:rsidR="00260453" w:rsidRPr="00390C3E" w:rsidRDefault="00260453" w:rsidP="00385EE0">
            <w:pPr>
              <w:jc w:val="center"/>
              <w:rPr>
                <w:color w:val="auto"/>
                <w:sz w:val="26"/>
                <w:szCs w:val="26"/>
              </w:rPr>
            </w:pPr>
          </w:p>
        </w:tc>
      </w:tr>
      <w:tr w:rsidR="00260453" w:rsidRPr="00390C3E" w14:paraId="6FA4FD20" w14:textId="77777777" w:rsidTr="008A6BF5">
        <w:trPr>
          <w:trHeight w:val="526"/>
        </w:trPr>
        <w:tc>
          <w:tcPr>
            <w:tcW w:w="993" w:type="dxa"/>
            <w:vAlign w:val="center"/>
          </w:tcPr>
          <w:p w14:paraId="21A11A2C" w14:textId="77777777" w:rsidR="00260453" w:rsidRPr="00390C3E" w:rsidRDefault="00260453" w:rsidP="00385EE0">
            <w:pPr>
              <w:jc w:val="center"/>
              <w:rPr>
                <w:color w:val="auto"/>
                <w:sz w:val="26"/>
                <w:szCs w:val="26"/>
              </w:rPr>
            </w:pPr>
          </w:p>
        </w:tc>
        <w:tc>
          <w:tcPr>
            <w:tcW w:w="1723" w:type="dxa"/>
            <w:vAlign w:val="center"/>
          </w:tcPr>
          <w:p w14:paraId="3C75D091" w14:textId="77777777" w:rsidR="00260453" w:rsidRPr="00390C3E" w:rsidRDefault="00260453" w:rsidP="00385EE0">
            <w:pPr>
              <w:jc w:val="center"/>
              <w:rPr>
                <w:color w:val="auto"/>
                <w:sz w:val="26"/>
                <w:szCs w:val="26"/>
              </w:rPr>
            </w:pPr>
          </w:p>
        </w:tc>
        <w:tc>
          <w:tcPr>
            <w:tcW w:w="3833" w:type="dxa"/>
            <w:vAlign w:val="center"/>
          </w:tcPr>
          <w:p w14:paraId="0ECF2890" w14:textId="77777777" w:rsidR="00260453" w:rsidRPr="00390C3E" w:rsidRDefault="00260453" w:rsidP="00385EE0">
            <w:pPr>
              <w:jc w:val="center"/>
              <w:rPr>
                <w:color w:val="auto"/>
                <w:sz w:val="26"/>
                <w:szCs w:val="26"/>
              </w:rPr>
            </w:pPr>
          </w:p>
        </w:tc>
        <w:tc>
          <w:tcPr>
            <w:tcW w:w="1720" w:type="dxa"/>
            <w:vAlign w:val="center"/>
          </w:tcPr>
          <w:p w14:paraId="3C53E6A4" w14:textId="77777777" w:rsidR="00260453" w:rsidRPr="00390C3E" w:rsidRDefault="00260453" w:rsidP="00385EE0">
            <w:pPr>
              <w:jc w:val="center"/>
              <w:rPr>
                <w:color w:val="auto"/>
                <w:sz w:val="26"/>
                <w:szCs w:val="26"/>
              </w:rPr>
            </w:pPr>
          </w:p>
        </w:tc>
        <w:tc>
          <w:tcPr>
            <w:tcW w:w="2080" w:type="dxa"/>
            <w:vAlign w:val="center"/>
          </w:tcPr>
          <w:p w14:paraId="79C4029B" w14:textId="77777777" w:rsidR="00260453" w:rsidRPr="00390C3E" w:rsidRDefault="00260453" w:rsidP="00385EE0">
            <w:pPr>
              <w:jc w:val="center"/>
              <w:rPr>
                <w:color w:val="auto"/>
                <w:sz w:val="26"/>
                <w:szCs w:val="26"/>
              </w:rPr>
            </w:pPr>
          </w:p>
        </w:tc>
      </w:tr>
      <w:tr w:rsidR="00260453" w:rsidRPr="00390C3E" w14:paraId="676807FB" w14:textId="77777777" w:rsidTr="008A6BF5">
        <w:trPr>
          <w:trHeight w:val="594"/>
        </w:trPr>
        <w:tc>
          <w:tcPr>
            <w:tcW w:w="993" w:type="dxa"/>
            <w:vAlign w:val="center"/>
          </w:tcPr>
          <w:p w14:paraId="278FA88A" w14:textId="77777777" w:rsidR="00260453" w:rsidRPr="00390C3E" w:rsidRDefault="00260453" w:rsidP="00385EE0">
            <w:pPr>
              <w:jc w:val="center"/>
              <w:rPr>
                <w:color w:val="auto"/>
                <w:sz w:val="26"/>
                <w:szCs w:val="26"/>
              </w:rPr>
            </w:pPr>
          </w:p>
        </w:tc>
        <w:tc>
          <w:tcPr>
            <w:tcW w:w="1723" w:type="dxa"/>
            <w:vAlign w:val="center"/>
          </w:tcPr>
          <w:p w14:paraId="4D418FF9" w14:textId="77777777" w:rsidR="00260453" w:rsidRPr="00390C3E" w:rsidRDefault="00260453" w:rsidP="00385EE0">
            <w:pPr>
              <w:jc w:val="center"/>
              <w:rPr>
                <w:color w:val="auto"/>
                <w:sz w:val="26"/>
                <w:szCs w:val="26"/>
              </w:rPr>
            </w:pPr>
          </w:p>
        </w:tc>
        <w:tc>
          <w:tcPr>
            <w:tcW w:w="3833" w:type="dxa"/>
            <w:vAlign w:val="center"/>
          </w:tcPr>
          <w:p w14:paraId="673D1520" w14:textId="77777777" w:rsidR="00260453" w:rsidRPr="00390C3E" w:rsidRDefault="00260453" w:rsidP="00385EE0">
            <w:pPr>
              <w:jc w:val="center"/>
              <w:rPr>
                <w:color w:val="auto"/>
                <w:sz w:val="26"/>
                <w:szCs w:val="26"/>
              </w:rPr>
            </w:pPr>
          </w:p>
        </w:tc>
        <w:tc>
          <w:tcPr>
            <w:tcW w:w="1720" w:type="dxa"/>
            <w:vAlign w:val="center"/>
          </w:tcPr>
          <w:p w14:paraId="2D606C61" w14:textId="77777777" w:rsidR="00260453" w:rsidRPr="00390C3E" w:rsidRDefault="00260453" w:rsidP="00385EE0">
            <w:pPr>
              <w:jc w:val="center"/>
              <w:rPr>
                <w:color w:val="auto"/>
                <w:sz w:val="26"/>
                <w:szCs w:val="26"/>
              </w:rPr>
            </w:pPr>
          </w:p>
        </w:tc>
        <w:tc>
          <w:tcPr>
            <w:tcW w:w="2080" w:type="dxa"/>
            <w:vAlign w:val="center"/>
          </w:tcPr>
          <w:p w14:paraId="672A9376" w14:textId="77777777" w:rsidR="00260453" w:rsidRPr="00390C3E" w:rsidRDefault="00260453" w:rsidP="00385EE0">
            <w:pPr>
              <w:jc w:val="center"/>
              <w:rPr>
                <w:color w:val="auto"/>
                <w:sz w:val="26"/>
                <w:szCs w:val="26"/>
              </w:rPr>
            </w:pPr>
          </w:p>
        </w:tc>
      </w:tr>
      <w:tr w:rsidR="00260453" w:rsidRPr="00390C3E" w14:paraId="4308B2F7" w14:textId="77777777" w:rsidTr="008A6BF5">
        <w:trPr>
          <w:trHeight w:val="543"/>
        </w:trPr>
        <w:tc>
          <w:tcPr>
            <w:tcW w:w="993" w:type="dxa"/>
            <w:vAlign w:val="center"/>
          </w:tcPr>
          <w:p w14:paraId="1D071A87" w14:textId="77777777" w:rsidR="00260453" w:rsidRPr="00390C3E" w:rsidRDefault="00260453" w:rsidP="00385EE0">
            <w:pPr>
              <w:jc w:val="center"/>
              <w:rPr>
                <w:color w:val="auto"/>
                <w:sz w:val="26"/>
                <w:szCs w:val="26"/>
              </w:rPr>
            </w:pPr>
          </w:p>
        </w:tc>
        <w:tc>
          <w:tcPr>
            <w:tcW w:w="1723" w:type="dxa"/>
            <w:vAlign w:val="center"/>
          </w:tcPr>
          <w:p w14:paraId="34916790" w14:textId="77777777" w:rsidR="00260453" w:rsidRPr="00390C3E" w:rsidRDefault="00260453" w:rsidP="00385EE0">
            <w:pPr>
              <w:jc w:val="center"/>
              <w:rPr>
                <w:color w:val="auto"/>
                <w:sz w:val="26"/>
                <w:szCs w:val="26"/>
              </w:rPr>
            </w:pPr>
          </w:p>
        </w:tc>
        <w:tc>
          <w:tcPr>
            <w:tcW w:w="3833" w:type="dxa"/>
            <w:vAlign w:val="center"/>
          </w:tcPr>
          <w:p w14:paraId="493ED3D5" w14:textId="77777777" w:rsidR="00260453" w:rsidRPr="00390C3E" w:rsidRDefault="00260453" w:rsidP="00385EE0">
            <w:pPr>
              <w:jc w:val="center"/>
              <w:rPr>
                <w:color w:val="auto"/>
                <w:sz w:val="26"/>
                <w:szCs w:val="26"/>
              </w:rPr>
            </w:pPr>
          </w:p>
        </w:tc>
        <w:tc>
          <w:tcPr>
            <w:tcW w:w="1720" w:type="dxa"/>
            <w:vAlign w:val="center"/>
          </w:tcPr>
          <w:p w14:paraId="0A516807" w14:textId="77777777" w:rsidR="00260453" w:rsidRPr="00390C3E" w:rsidRDefault="00260453" w:rsidP="00385EE0">
            <w:pPr>
              <w:jc w:val="center"/>
              <w:rPr>
                <w:color w:val="auto"/>
                <w:sz w:val="26"/>
                <w:szCs w:val="26"/>
              </w:rPr>
            </w:pPr>
          </w:p>
        </w:tc>
        <w:tc>
          <w:tcPr>
            <w:tcW w:w="2080" w:type="dxa"/>
            <w:vAlign w:val="center"/>
          </w:tcPr>
          <w:p w14:paraId="70107941" w14:textId="77777777" w:rsidR="00260453" w:rsidRPr="00390C3E" w:rsidRDefault="00260453" w:rsidP="00385EE0">
            <w:pPr>
              <w:jc w:val="center"/>
              <w:rPr>
                <w:color w:val="auto"/>
                <w:sz w:val="26"/>
                <w:szCs w:val="26"/>
              </w:rPr>
            </w:pPr>
          </w:p>
        </w:tc>
      </w:tr>
      <w:tr w:rsidR="00260453" w:rsidRPr="00390C3E" w14:paraId="7A1B11DE" w14:textId="77777777" w:rsidTr="008A6BF5">
        <w:trPr>
          <w:trHeight w:val="730"/>
        </w:trPr>
        <w:tc>
          <w:tcPr>
            <w:tcW w:w="993" w:type="dxa"/>
            <w:vAlign w:val="center"/>
          </w:tcPr>
          <w:p w14:paraId="3FC68D6A" w14:textId="77777777" w:rsidR="00260453" w:rsidRPr="00390C3E" w:rsidRDefault="00260453" w:rsidP="00385EE0">
            <w:pPr>
              <w:jc w:val="center"/>
              <w:rPr>
                <w:color w:val="auto"/>
                <w:sz w:val="26"/>
                <w:szCs w:val="26"/>
              </w:rPr>
            </w:pPr>
          </w:p>
        </w:tc>
        <w:tc>
          <w:tcPr>
            <w:tcW w:w="1723" w:type="dxa"/>
            <w:vAlign w:val="center"/>
          </w:tcPr>
          <w:p w14:paraId="3F2BF3A0" w14:textId="77777777" w:rsidR="00260453" w:rsidRPr="00390C3E" w:rsidRDefault="00260453" w:rsidP="00385EE0">
            <w:pPr>
              <w:jc w:val="center"/>
              <w:rPr>
                <w:color w:val="auto"/>
                <w:sz w:val="26"/>
                <w:szCs w:val="26"/>
              </w:rPr>
            </w:pPr>
          </w:p>
        </w:tc>
        <w:tc>
          <w:tcPr>
            <w:tcW w:w="3833" w:type="dxa"/>
            <w:vAlign w:val="center"/>
          </w:tcPr>
          <w:p w14:paraId="142E0BFB" w14:textId="77777777" w:rsidR="00260453" w:rsidRPr="00390C3E" w:rsidRDefault="00260453" w:rsidP="00385EE0">
            <w:pPr>
              <w:jc w:val="center"/>
              <w:rPr>
                <w:color w:val="auto"/>
                <w:sz w:val="26"/>
                <w:szCs w:val="26"/>
              </w:rPr>
            </w:pPr>
          </w:p>
        </w:tc>
        <w:tc>
          <w:tcPr>
            <w:tcW w:w="1720" w:type="dxa"/>
            <w:vAlign w:val="center"/>
          </w:tcPr>
          <w:p w14:paraId="458E6144" w14:textId="77777777" w:rsidR="00260453" w:rsidRPr="00390C3E" w:rsidRDefault="00260453" w:rsidP="00385EE0">
            <w:pPr>
              <w:jc w:val="center"/>
              <w:rPr>
                <w:color w:val="auto"/>
                <w:sz w:val="26"/>
                <w:szCs w:val="26"/>
              </w:rPr>
            </w:pPr>
          </w:p>
        </w:tc>
        <w:tc>
          <w:tcPr>
            <w:tcW w:w="2080" w:type="dxa"/>
            <w:vAlign w:val="center"/>
          </w:tcPr>
          <w:p w14:paraId="023659AE" w14:textId="77777777" w:rsidR="00260453" w:rsidRPr="00390C3E" w:rsidRDefault="00260453" w:rsidP="00385EE0">
            <w:pPr>
              <w:jc w:val="center"/>
              <w:rPr>
                <w:color w:val="auto"/>
                <w:sz w:val="26"/>
                <w:szCs w:val="26"/>
              </w:rPr>
            </w:pPr>
          </w:p>
        </w:tc>
      </w:tr>
      <w:tr w:rsidR="00260453" w:rsidRPr="00390C3E" w14:paraId="3BF7FEAF" w14:textId="77777777" w:rsidTr="008A6BF5">
        <w:trPr>
          <w:trHeight w:val="643"/>
        </w:trPr>
        <w:tc>
          <w:tcPr>
            <w:tcW w:w="993" w:type="dxa"/>
            <w:vAlign w:val="center"/>
          </w:tcPr>
          <w:p w14:paraId="7B89718D" w14:textId="77777777" w:rsidR="00260453" w:rsidRPr="00390C3E" w:rsidRDefault="00260453" w:rsidP="00385EE0">
            <w:pPr>
              <w:jc w:val="center"/>
              <w:rPr>
                <w:color w:val="auto"/>
                <w:sz w:val="26"/>
                <w:szCs w:val="26"/>
              </w:rPr>
            </w:pPr>
          </w:p>
        </w:tc>
        <w:tc>
          <w:tcPr>
            <w:tcW w:w="1723" w:type="dxa"/>
            <w:vAlign w:val="center"/>
          </w:tcPr>
          <w:p w14:paraId="62D62163" w14:textId="77777777" w:rsidR="00260453" w:rsidRPr="00390C3E" w:rsidRDefault="00260453" w:rsidP="00385EE0">
            <w:pPr>
              <w:jc w:val="center"/>
              <w:rPr>
                <w:color w:val="auto"/>
                <w:sz w:val="26"/>
                <w:szCs w:val="26"/>
              </w:rPr>
            </w:pPr>
          </w:p>
        </w:tc>
        <w:tc>
          <w:tcPr>
            <w:tcW w:w="3833" w:type="dxa"/>
            <w:vAlign w:val="center"/>
          </w:tcPr>
          <w:p w14:paraId="4BCBB3D9" w14:textId="77777777" w:rsidR="00260453" w:rsidRPr="00390C3E" w:rsidRDefault="00260453" w:rsidP="00385EE0">
            <w:pPr>
              <w:jc w:val="center"/>
              <w:rPr>
                <w:color w:val="auto"/>
                <w:sz w:val="26"/>
                <w:szCs w:val="26"/>
              </w:rPr>
            </w:pPr>
          </w:p>
        </w:tc>
        <w:tc>
          <w:tcPr>
            <w:tcW w:w="1720" w:type="dxa"/>
            <w:vAlign w:val="center"/>
          </w:tcPr>
          <w:p w14:paraId="60BF6059" w14:textId="77777777" w:rsidR="00260453" w:rsidRPr="00390C3E" w:rsidRDefault="00260453" w:rsidP="00385EE0">
            <w:pPr>
              <w:jc w:val="center"/>
              <w:rPr>
                <w:color w:val="auto"/>
                <w:sz w:val="26"/>
                <w:szCs w:val="26"/>
              </w:rPr>
            </w:pPr>
          </w:p>
        </w:tc>
        <w:tc>
          <w:tcPr>
            <w:tcW w:w="2080" w:type="dxa"/>
            <w:vAlign w:val="center"/>
          </w:tcPr>
          <w:p w14:paraId="28E03257" w14:textId="77777777" w:rsidR="00260453" w:rsidRPr="00390C3E" w:rsidRDefault="00260453" w:rsidP="00385EE0">
            <w:pPr>
              <w:jc w:val="center"/>
              <w:rPr>
                <w:color w:val="auto"/>
                <w:sz w:val="26"/>
                <w:szCs w:val="26"/>
              </w:rPr>
            </w:pPr>
          </w:p>
        </w:tc>
      </w:tr>
    </w:tbl>
    <w:p w14:paraId="7362C8EB" w14:textId="251BB1E9" w:rsidR="00260453" w:rsidRPr="00A76D5D" w:rsidRDefault="00260453" w:rsidP="00A76D5D">
      <w:pPr>
        <w:jc w:val="center"/>
        <w:rPr>
          <w:rFonts w:cs="Times New Roman"/>
          <w:i/>
          <w:sz w:val="26"/>
          <w:szCs w:val="26"/>
        </w:rPr>
      </w:pPr>
      <w:r w:rsidRPr="00390C3E">
        <w:rPr>
          <w:rFonts w:cs="Times New Roman"/>
          <w:i/>
          <w:sz w:val="26"/>
          <w:szCs w:val="26"/>
        </w:rPr>
        <w:t>Tài liệu nội bộ</w:t>
      </w:r>
    </w:p>
    <w:p w14:paraId="60BA6B26" w14:textId="734705A4" w:rsidR="00A45903" w:rsidRPr="00A45903" w:rsidRDefault="00045779" w:rsidP="008A6BF5">
      <w:pPr>
        <w:spacing w:after="0"/>
        <w:jc w:val="center"/>
        <w:rPr>
          <w:b/>
          <w:szCs w:val="28"/>
          <w:lang w:val="vi-VN"/>
        </w:rPr>
      </w:pPr>
      <w:r w:rsidRPr="00C52AEE">
        <w:rPr>
          <w:b/>
          <w:szCs w:val="28"/>
        </w:rPr>
        <w:lastRenderedPageBreak/>
        <w:t>Phần I</w:t>
      </w:r>
      <w:r w:rsidR="00CC3976">
        <w:rPr>
          <w:b/>
          <w:szCs w:val="28"/>
          <w:lang w:val="vi-VN"/>
        </w:rPr>
        <w:t xml:space="preserve">. </w:t>
      </w:r>
      <w:r w:rsidRPr="00C52AEE">
        <w:rPr>
          <w:b/>
          <w:szCs w:val="28"/>
        </w:rPr>
        <w:t>QUY ĐỊNH CHUNG</w:t>
      </w:r>
    </w:p>
    <w:p w14:paraId="1FFC254C" w14:textId="77777777" w:rsidR="00197849" w:rsidRPr="00197849" w:rsidRDefault="00197849" w:rsidP="00197849">
      <w:pPr>
        <w:ind w:firstLine="709"/>
        <w:jc w:val="both"/>
        <w:rPr>
          <w:b/>
          <w:szCs w:val="28"/>
        </w:rPr>
      </w:pPr>
      <w:bookmarkStart w:id="1" w:name="_Hlk204155703"/>
      <w:r w:rsidRPr="00197849">
        <w:rPr>
          <w:b/>
          <w:szCs w:val="28"/>
        </w:rPr>
        <w:t>1. Đối tượng áp dụng</w:t>
      </w:r>
    </w:p>
    <w:p w14:paraId="272FA216" w14:textId="77777777" w:rsidR="00197849" w:rsidRPr="00197849" w:rsidRDefault="00197849" w:rsidP="00197849">
      <w:pPr>
        <w:ind w:firstLine="709"/>
        <w:jc w:val="both"/>
        <w:rPr>
          <w:bCs/>
          <w:szCs w:val="28"/>
        </w:rPr>
      </w:pPr>
      <w:r w:rsidRPr="00197849">
        <w:rPr>
          <w:bCs/>
          <w:szCs w:val="28"/>
        </w:rPr>
        <w:t>1.1. Cơ sở y tế có phòng khám chuyên khoa sản – phụ khoa.</w:t>
      </w:r>
    </w:p>
    <w:p w14:paraId="6969F8C9" w14:textId="104E1241" w:rsidR="00197849" w:rsidRPr="00595908" w:rsidRDefault="00197849" w:rsidP="00197849">
      <w:pPr>
        <w:ind w:firstLine="709"/>
        <w:jc w:val="both"/>
        <w:rPr>
          <w:bCs/>
          <w:szCs w:val="28"/>
          <w:lang w:val="vi-VN"/>
        </w:rPr>
      </w:pPr>
      <w:r w:rsidRPr="00197849">
        <w:rPr>
          <w:bCs/>
          <w:szCs w:val="28"/>
        </w:rPr>
        <w:t>1.2. Nhân viên y tế và người tham gia cung cấp dịch vụ</w:t>
      </w:r>
      <w:r w:rsidR="00595908">
        <w:rPr>
          <w:bCs/>
          <w:szCs w:val="28"/>
          <w:lang w:val="vi-VN"/>
        </w:rPr>
        <w:t>.</w:t>
      </w:r>
    </w:p>
    <w:p w14:paraId="217A2C36" w14:textId="32CF0809" w:rsidR="00197849" w:rsidRPr="00197849" w:rsidRDefault="00197849" w:rsidP="00197849">
      <w:pPr>
        <w:ind w:firstLine="709"/>
        <w:jc w:val="both"/>
        <w:rPr>
          <w:bCs/>
          <w:szCs w:val="28"/>
        </w:rPr>
      </w:pPr>
      <w:r w:rsidRPr="00197849">
        <w:rPr>
          <w:bCs/>
          <w:szCs w:val="28"/>
        </w:rPr>
        <w:t>1.3. Người bệnh có nhu cầu điều trị các bệnh lý về sản – phụ khoa</w:t>
      </w:r>
      <w:bookmarkEnd w:id="1"/>
      <w:r>
        <w:rPr>
          <w:bCs/>
          <w:szCs w:val="28"/>
        </w:rPr>
        <w:t>.</w:t>
      </w:r>
    </w:p>
    <w:p w14:paraId="3465468A" w14:textId="311352CC" w:rsidR="00045779" w:rsidRPr="00C52AEE" w:rsidRDefault="00045779" w:rsidP="001641A2">
      <w:pPr>
        <w:ind w:firstLine="709"/>
        <w:jc w:val="both"/>
        <w:rPr>
          <w:b/>
          <w:szCs w:val="28"/>
          <w:lang w:val="vi-VN"/>
        </w:rPr>
      </w:pPr>
      <w:r w:rsidRPr="00C52AEE">
        <w:rPr>
          <w:b/>
          <w:szCs w:val="28"/>
        </w:rPr>
        <w:t xml:space="preserve">2. Thực hiện ứng dụng công nghệ thông tin trong hoạt động </w:t>
      </w:r>
      <w:r w:rsidR="00A76D5D">
        <w:rPr>
          <w:b/>
          <w:szCs w:val="28"/>
        </w:rPr>
        <w:t>kỹ thuật</w:t>
      </w:r>
    </w:p>
    <w:p w14:paraId="2C4FF453" w14:textId="4D5C3726" w:rsidR="00CC3976" w:rsidRDefault="00260453" w:rsidP="001641A2">
      <w:pPr>
        <w:spacing w:line="340" w:lineRule="exact"/>
        <w:ind w:firstLine="709"/>
        <w:jc w:val="both"/>
        <w:rPr>
          <w:szCs w:val="28"/>
          <w:lang w:val="vi-VN"/>
        </w:rPr>
      </w:pPr>
      <w:r>
        <w:rPr>
          <w:rFonts w:eastAsia="Calibri"/>
          <w:b/>
          <w:bCs/>
          <w:szCs w:val="28"/>
          <w:lang w:val="vi-VN"/>
        </w:rPr>
        <w:t>3</w:t>
      </w:r>
      <w:r w:rsidR="00CC3976" w:rsidRPr="00C52AEE">
        <w:rPr>
          <w:rFonts w:eastAsia="Calibri"/>
          <w:b/>
          <w:bCs/>
          <w:szCs w:val="28"/>
        </w:rPr>
        <w:t>. Tài liệu tham khảo</w:t>
      </w:r>
    </w:p>
    <w:p w14:paraId="125C26CF" w14:textId="6264C9F5" w:rsidR="00D51DB3" w:rsidRPr="00932BAA" w:rsidRDefault="00932BAA" w:rsidP="00932BAA">
      <w:pPr>
        <w:ind w:firstLine="720"/>
        <w:jc w:val="both"/>
        <w:rPr>
          <w:szCs w:val="28"/>
          <w:lang w:val="vi-VN"/>
        </w:rPr>
      </w:pPr>
      <w:r>
        <w:rPr>
          <w:szCs w:val="28"/>
        </w:rPr>
        <w:t>Quyết định số: 1377/QĐ-BYT, ngày 28/7/2023 về việc ban hành hướng dẫn Quy trình kỹ thuật khám bệnh, chữa bệnh chuyên ngành Phụ sản.</w:t>
      </w:r>
    </w:p>
    <w:p w14:paraId="1A10DA2B" w14:textId="00A2BD6C" w:rsidR="00260453" w:rsidRPr="00AF4E42" w:rsidRDefault="00045779" w:rsidP="00FC1D77">
      <w:pPr>
        <w:autoSpaceDE w:val="0"/>
        <w:autoSpaceDN w:val="0"/>
        <w:adjustRightInd w:val="0"/>
        <w:ind w:firstLine="426"/>
        <w:jc w:val="center"/>
        <w:rPr>
          <w:b/>
          <w:bCs/>
          <w:lang w:val="fr-FR"/>
        </w:rPr>
      </w:pPr>
      <w:r w:rsidRPr="00AF4E42">
        <w:rPr>
          <w:b/>
          <w:bCs/>
          <w:lang w:val="fr-FR"/>
        </w:rPr>
        <w:t>Phần II.</w:t>
      </w:r>
      <w:r w:rsidR="00260453" w:rsidRPr="00AF4E42">
        <w:rPr>
          <w:b/>
          <w:bCs/>
          <w:lang w:val="fr-FR"/>
        </w:rPr>
        <w:t xml:space="preserve"> </w:t>
      </w:r>
      <w:r w:rsidRPr="00AF4E42">
        <w:rPr>
          <w:b/>
          <w:bCs/>
          <w:lang w:val="fr-FR"/>
        </w:rPr>
        <w:t>QUY TRÌNH KỸ THUẬT</w:t>
      </w:r>
    </w:p>
    <w:p w14:paraId="5A6F0CE4" w14:textId="6AE43B98" w:rsidR="00D43696" w:rsidRPr="00DC1ECF" w:rsidRDefault="0009074C" w:rsidP="00D43696">
      <w:pPr>
        <w:ind w:firstLine="720"/>
        <w:jc w:val="both"/>
        <w:rPr>
          <w:b/>
          <w:szCs w:val="28"/>
        </w:rPr>
      </w:pPr>
      <w:r>
        <w:rPr>
          <w:b/>
          <w:szCs w:val="28"/>
          <w:lang w:val="vi-VN"/>
        </w:rPr>
        <w:t>I</w:t>
      </w:r>
      <w:r w:rsidR="00D43696">
        <w:rPr>
          <w:b/>
          <w:szCs w:val="28"/>
        </w:rPr>
        <w:t xml:space="preserve">. </w:t>
      </w:r>
      <w:r w:rsidR="00D43696" w:rsidRPr="00DC1ECF">
        <w:rPr>
          <w:b/>
          <w:szCs w:val="28"/>
        </w:rPr>
        <w:t xml:space="preserve">ĐẠI CƯƠNG </w:t>
      </w:r>
      <w:r w:rsidR="00D43696" w:rsidRPr="00DC1ECF">
        <w:rPr>
          <w:szCs w:val="28"/>
        </w:rPr>
        <w:t xml:space="preserve"> </w:t>
      </w:r>
    </w:p>
    <w:p w14:paraId="06A167B3" w14:textId="6D526322" w:rsidR="006E6BDF" w:rsidRPr="007E4E3E" w:rsidRDefault="004D26AF" w:rsidP="00274615">
      <w:pPr>
        <w:spacing w:line="240" w:lineRule="auto"/>
        <w:ind w:firstLine="720"/>
        <w:jc w:val="both"/>
        <w:outlineLvl w:val="0"/>
        <w:rPr>
          <w:bCs/>
          <w:szCs w:val="28"/>
          <w:lang w:val="vi-VN"/>
        </w:rPr>
      </w:pPr>
      <w:r w:rsidRPr="004D26AF">
        <w:rPr>
          <w:bCs/>
          <w:szCs w:val="28"/>
        </w:rPr>
        <w:t xml:space="preserve">Nong buồng tử cung là thủ thuật đưa ống nong hoặc ống hút vào buồng tử cung tách dính 2 mặt và đặt dụng cụ tử cung tránh thai nằm giữa trong buồng tử cung để 2 mặt không dính lại. </w:t>
      </w:r>
    </w:p>
    <w:p w14:paraId="69CAB02A" w14:textId="12150E75" w:rsidR="00D43696" w:rsidRDefault="0009074C" w:rsidP="00274615">
      <w:pPr>
        <w:spacing w:line="240" w:lineRule="auto"/>
        <w:ind w:firstLine="720"/>
        <w:jc w:val="both"/>
        <w:outlineLvl w:val="0"/>
        <w:rPr>
          <w:b/>
          <w:szCs w:val="28"/>
        </w:rPr>
      </w:pPr>
      <w:r>
        <w:rPr>
          <w:b/>
          <w:bCs/>
          <w:szCs w:val="28"/>
          <w:lang w:val="vi-VN"/>
        </w:rPr>
        <w:t>II</w:t>
      </w:r>
      <w:r w:rsidR="00D43696">
        <w:rPr>
          <w:b/>
          <w:bCs/>
          <w:szCs w:val="28"/>
        </w:rPr>
        <w:t xml:space="preserve">. </w:t>
      </w:r>
      <w:r w:rsidR="00D43696" w:rsidRPr="00E84EAB">
        <w:rPr>
          <w:b/>
          <w:szCs w:val="28"/>
        </w:rPr>
        <w:t>CHỈ ĐỊNH</w:t>
      </w:r>
    </w:p>
    <w:p w14:paraId="2DBF947E" w14:textId="77777777" w:rsidR="005619C3" w:rsidRPr="00B75592" w:rsidRDefault="005619C3" w:rsidP="00274615">
      <w:pPr>
        <w:spacing w:line="240" w:lineRule="auto"/>
        <w:ind w:firstLine="720"/>
        <w:jc w:val="both"/>
        <w:outlineLvl w:val="0"/>
        <w:rPr>
          <w:szCs w:val="28"/>
        </w:rPr>
      </w:pPr>
      <w:r w:rsidRPr="00B75592">
        <w:rPr>
          <w:szCs w:val="28"/>
        </w:rPr>
        <w:t>- Dính buồng tử cung sau hút thai.</w:t>
      </w:r>
    </w:p>
    <w:p w14:paraId="4CD86BFB" w14:textId="544ECCD2" w:rsidR="005619C3" w:rsidRPr="00B75592" w:rsidRDefault="005619C3" w:rsidP="00274615">
      <w:pPr>
        <w:spacing w:line="240" w:lineRule="auto"/>
        <w:ind w:firstLine="720"/>
        <w:jc w:val="both"/>
        <w:outlineLvl w:val="0"/>
        <w:rPr>
          <w:szCs w:val="28"/>
        </w:rPr>
      </w:pPr>
      <w:r w:rsidRPr="00B75592">
        <w:rPr>
          <w:szCs w:val="28"/>
        </w:rPr>
        <w:t xml:space="preserve">- Dính buồng tử cung sau tháo dụng cụ tử cung </w:t>
      </w:r>
    </w:p>
    <w:p w14:paraId="34FD9706" w14:textId="2E463FC0" w:rsidR="00D43696" w:rsidRDefault="0009074C" w:rsidP="00274615">
      <w:pPr>
        <w:keepNext/>
        <w:widowControl w:val="0"/>
        <w:spacing w:line="240" w:lineRule="auto"/>
        <w:ind w:right="11" w:firstLine="720"/>
        <w:jc w:val="both"/>
        <w:rPr>
          <w:b/>
          <w:szCs w:val="28"/>
        </w:rPr>
      </w:pPr>
      <w:r>
        <w:rPr>
          <w:b/>
          <w:szCs w:val="28"/>
          <w:lang w:val="vi-VN"/>
        </w:rPr>
        <w:t>II</w:t>
      </w:r>
      <w:r w:rsidR="00D43696" w:rsidRPr="00140B3E">
        <w:rPr>
          <w:b/>
          <w:szCs w:val="28"/>
        </w:rPr>
        <w:t xml:space="preserve">. CHỐNG CHỈ ĐỊNH </w:t>
      </w:r>
    </w:p>
    <w:p w14:paraId="65EFC485" w14:textId="77777777" w:rsidR="00B75592" w:rsidRPr="00B75592" w:rsidRDefault="00B75592" w:rsidP="00274615">
      <w:pPr>
        <w:keepNext/>
        <w:widowControl w:val="0"/>
        <w:spacing w:line="240" w:lineRule="auto"/>
        <w:ind w:right="11" w:firstLine="720"/>
        <w:jc w:val="both"/>
        <w:rPr>
          <w:szCs w:val="28"/>
        </w:rPr>
      </w:pPr>
      <w:r w:rsidRPr="00B75592">
        <w:rPr>
          <w:szCs w:val="28"/>
        </w:rPr>
        <w:t xml:space="preserve">- Thiếu máu nặng. Bệnh tiểu đường, bệnh tim, bệnh máu </w:t>
      </w:r>
    </w:p>
    <w:p w14:paraId="58087E9E" w14:textId="3A53157B" w:rsidR="00B75592" w:rsidRPr="00B75592" w:rsidRDefault="00B75592" w:rsidP="00274615">
      <w:pPr>
        <w:keepNext/>
        <w:widowControl w:val="0"/>
        <w:spacing w:line="240" w:lineRule="auto"/>
        <w:ind w:right="11" w:firstLine="720"/>
        <w:jc w:val="both"/>
        <w:rPr>
          <w:szCs w:val="28"/>
        </w:rPr>
      </w:pPr>
      <w:r w:rsidRPr="00B75592">
        <w:rPr>
          <w:szCs w:val="28"/>
        </w:rPr>
        <w:t>- Thể trạng người bệnh chưa cho phép tiến hành thủ thuật.</w:t>
      </w:r>
    </w:p>
    <w:p w14:paraId="76313FD7" w14:textId="119BAE21" w:rsidR="00D43696" w:rsidRDefault="00D85BF6" w:rsidP="00274615">
      <w:pPr>
        <w:spacing w:line="240" w:lineRule="auto"/>
        <w:ind w:firstLine="720"/>
        <w:jc w:val="both"/>
        <w:outlineLvl w:val="0"/>
        <w:rPr>
          <w:b/>
          <w:bCs/>
          <w:szCs w:val="28"/>
        </w:rPr>
      </w:pPr>
      <w:r>
        <w:rPr>
          <w:b/>
          <w:bCs/>
          <w:szCs w:val="28"/>
          <w:lang w:val="vi-VN"/>
        </w:rPr>
        <w:t>III</w:t>
      </w:r>
      <w:r w:rsidR="00D43696">
        <w:rPr>
          <w:b/>
          <w:bCs/>
          <w:szCs w:val="28"/>
        </w:rPr>
        <w:t xml:space="preserve">. </w:t>
      </w:r>
      <w:r w:rsidR="00D43696" w:rsidRPr="00204DC9">
        <w:rPr>
          <w:b/>
          <w:bCs/>
          <w:szCs w:val="28"/>
        </w:rPr>
        <w:t>CHUẨN BỊ</w:t>
      </w:r>
    </w:p>
    <w:p w14:paraId="5A6B0654" w14:textId="671ACC73" w:rsidR="00D43696" w:rsidRPr="00204DC9" w:rsidRDefault="00D43696" w:rsidP="00274615">
      <w:pPr>
        <w:spacing w:line="240" w:lineRule="auto"/>
        <w:ind w:firstLine="720"/>
        <w:jc w:val="both"/>
        <w:rPr>
          <w:szCs w:val="28"/>
        </w:rPr>
      </w:pPr>
      <w:r w:rsidRPr="00204DC9">
        <w:rPr>
          <w:b/>
          <w:bCs/>
          <w:szCs w:val="28"/>
        </w:rPr>
        <w:t>1.</w:t>
      </w:r>
      <w:r w:rsidRPr="00204DC9">
        <w:rPr>
          <w:b/>
          <w:szCs w:val="28"/>
        </w:rPr>
        <w:t xml:space="preserve"> Người thực hiện</w:t>
      </w:r>
    </w:p>
    <w:p w14:paraId="45F6DF11" w14:textId="0C52F65D" w:rsidR="004049E3" w:rsidRPr="004049E3" w:rsidRDefault="004049E3" w:rsidP="00274615">
      <w:pPr>
        <w:spacing w:line="240" w:lineRule="auto"/>
        <w:ind w:firstLine="720"/>
        <w:jc w:val="both"/>
        <w:outlineLvl w:val="0"/>
        <w:rPr>
          <w:szCs w:val="28"/>
        </w:rPr>
      </w:pPr>
      <w:r w:rsidRPr="004049E3">
        <w:rPr>
          <w:szCs w:val="28"/>
        </w:rPr>
        <w:t>- Bác sĩ chuyên khoa phụ sản</w:t>
      </w:r>
      <w:r w:rsidR="00BD43C6">
        <w:rPr>
          <w:szCs w:val="28"/>
          <w:lang w:val="vi-VN"/>
        </w:rPr>
        <w:t>, nữ hộ sinh</w:t>
      </w:r>
      <w:r w:rsidRPr="004049E3">
        <w:rPr>
          <w:szCs w:val="28"/>
        </w:rPr>
        <w:t xml:space="preserve"> được huấn luyện về kỹ thuật đặt vòng. </w:t>
      </w:r>
    </w:p>
    <w:p w14:paraId="50862D42" w14:textId="5F996C41" w:rsidR="00D43696" w:rsidRPr="00204DC9" w:rsidRDefault="00D43696" w:rsidP="00274615">
      <w:pPr>
        <w:spacing w:line="240" w:lineRule="auto"/>
        <w:ind w:firstLine="720"/>
        <w:jc w:val="both"/>
        <w:outlineLvl w:val="0"/>
        <w:rPr>
          <w:b/>
          <w:bCs/>
          <w:szCs w:val="28"/>
        </w:rPr>
      </w:pPr>
      <w:r w:rsidRPr="00204DC9">
        <w:rPr>
          <w:b/>
          <w:szCs w:val="28"/>
        </w:rPr>
        <w:t>2. Dụng cụ, thiết bị, vậ</w:t>
      </w:r>
      <w:r>
        <w:rPr>
          <w:b/>
          <w:szCs w:val="28"/>
        </w:rPr>
        <w:t>t tư</w:t>
      </w:r>
    </w:p>
    <w:p w14:paraId="46832414" w14:textId="77777777" w:rsidR="00D43696" w:rsidRPr="00204DC9" w:rsidRDefault="00D43696" w:rsidP="00274615">
      <w:pPr>
        <w:spacing w:line="240" w:lineRule="auto"/>
        <w:ind w:firstLine="720"/>
        <w:contextualSpacing/>
        <w:jc w:val="both"/>
        <w:rPr>
          <w:rFonts w:eastAsia="Times New Roman"/>
          <w:color w:val="000000"/>
          <w:kern w:val="24"/>
          <w:szCs w:val="28"/>
          <w:lang w:val="it-IT"/>
        </w:rPr>
      </w:pPr>
      <w:r>
        <w:rPr>
          <w:rFonts w:eastAsia="Times New Roman"/>
          <w:color w:val="000000"/>
          <w:kern w:val="24"/>
          <w:szCs w:val="28"/>
          <w:lang w:val="it-IT"/>
        </w:rPr>
        <w:t xml:space="preserve">- </w:t>
      </w:r>
      <w:r w:rsidRPr="00204DC9">
        <w:rPr>
          <w:rFonts w:eastAsia="Times New Roman"/>
          <w:color w:val="000000"/>
          <w:kern w:val="24"/>
          <w:szCs w:val="28"/>
          <w:lang w:val="it-IT"/>
        </w:rPr>
        <w:t xml:space="preserve">Chuẩn bị dụng cụ: </w:t>
      </w:r>
    </w:p>
    <w:p w14:paraId="300BEAB5" w14:textId="67FE561E" w:rsidR="00D43696" w:rsidRPr="00204DC9" w:rsidRDefault="00D43696" w:rsidP="00274615">
      <w:pPr>
        <w:spacing w:line="240" w:lineRule="auto"/>
        <w:ind w:firstLine="720"/>
        <w:contextualSpacing/>
        <w:jc w:val="both"/>
        <w:rPr>
          <w:rFonts w:eastAsia="Times New Roman"/>
          <w:color w:val="000000"/>
          <w:kern w:val="24"/>
          <w:szCs w:val="28"/>
          <w:lang w:val="it-IT"/>
        </w:rPr>
      </w:pPr>
      <w:r w:rsidRPr="00204DC9">
        <w:rPr>
          <w:rFonts w:eastAsia="Times New Roman"/>
          <w:color w:val="000000"/>
          <w:kern w:val="24"/>
          <w:szCs w:val="28"/>
          <w:lang w:val="it-IT"/>
        </w:rPr>
        <w:t>+ D</w:t>
      </w:r>
      <w:r>
        <w:rPr>
          <w:rFonts w:eastAsia="Times New Roman"/>
          <w:color w:val="000000"/>
          <w:kern w:val="24"/>
          <w:szCs w:val="28"/>
          <w:lang w:val="it-IT"/>
        </w:rPr>
        <w:t>ụng cụ: Bàn khám, đèn khám</w:t>
      </w:r>
      <w:r w:rsidR="008F11FA">
        <w:rPr>
          <w:rFonts w:eastAsia="Times New Roman"/>
          <w:color w:val="000000"/>
          <w:kern w:val="24"/>
          <w:szCs w:val="28"/>
          <w:lang w:val="it-IT"/>
        </w:rPr>
        <w:t xml:space="preserve">, </w:t>
      </w:r>
      <w:r w:rsidR="008F11FA">
        <w:rPr>
          <w:szCs w:val="28"/>
        </w:rPr>
        <w:t>b</w:t>
      </w:r>
      <w:r w:rsidR="008F11FA" w:rsidRPr="00DC1ECF">
        <w:rPr>
          <w:szCs w:val="28"/>
        </w:rPr>
        <w:t>ộ dụng cụ đặt vòng</w:t>
      </w:r>
      <w:r w:rsidRPr="00204DC9">
        <w:rPr>
          <w:rFonts w:eastAsia="Times New Roman"/>
          <w:color w:val="000000"/>
          <w:kern w:val="24"/>
          <w:szCs w:val="28"/>
          <w:lang w:val="it-IT"/>
        </w:rPr>
        <w:t>.</w:t>
      </w:r>
    </w:p>
    <w:p w14:paraId="5437FA9E" w14:textId="55463C40" w:rsidR="00D43696" w:rsidRPr="00204DC9" w:rsidRDefault="00D43696" w:rsidP="00274615">
      <w:pPr>
        <w:spacing w:line="240" w:lineRule="auto"/>
        <w:ind w:firstLine="720"/>
        <w:contextualSpacing/>
        <w:jc w:val="both"/>
        <w:rPr>
          <w:rFonts w:eastAsia="Times New Roman"/>
          <w:color w:val="000000"/>
          <w:kern w:val="24"/>
          <w:szCs w:val="28"/>
          <w:lang w:val="it-IT"/>
        </w:rPr>
      </w:pPr>
      <w:r w:rsidRPr="00204DC9">
        <w:rPr>
          <w:rFonts w:eastAsia="Times New Roman"/>
          <w:color w:val="000000"/>
          <w:kern w:val="24"/>
          <w:szCs w:val="28"/>
          <w:lang w:val="it-IT"/>
        </w:rPr>
        <w:t xml:space="preserve">+ Vật tư: </w:t>
      </w:r>
      <w:r w:rsidR="00482B7A" w:rsidRPr="00DC1ECF">
        <w:rPr>
          <w:szCs w:val="28"/>
        </w:rPr>
        <w:t>Vòng Tcu-380A</w:t>
      </w:r>
      <w:r w:rsidR="00482B7A">
        <w:rPr>
          <w:rFonts w:eastAsia="Times New Roman"/>
          <w:color w:val="000000"/>
          <w:kern w:val="24"/>
          <w:szCs w:val="28"/>
          <w:lang w:val="it-IT"/>
        </w:rPr>
        <w:t xml:space="preserve">, </w:t>
      </w:r>
      <w:r w:rsidR="00D03177" w:rsidRPr="00204DC9">
        <w:rPr>
          <w:rFonts w:eastAsia="Times New Roman"/>
          <w:color w:val="000000"/>
          <w:kern w:val="24"/>
          <w:szCs w:val="28"/>
          <w:lang w:val="it-IT"/>
        </w:rPr>
        <w:t>bông vô khuẩn</w:t>
      </w:r>
      <w:r w:rsidR="00482B7A">
        <w:rPr>
          <w:rFonts w:eastAsia="Times New Roman"/>
          <w:color w:val="000000"/>
          <w:kern w:val="24"/>
          <w:szCs w:val="28"/>
          <w:lang w:val="it-IT"/>
        </w:rPr>
        <w:t>, găng tay vô trùng</w:t>
      </w:r>
      <w:r w:rsidRPr="00204DC9">
        <w:rPr>
          <w:rFonts w:eastAsia="Times New Roman"/>
          <w:color w:val="000000"/>
          <w:kern w:val="24"/>
          <w:szCs w:val="28"/>
          <w:lang w:val="it-IT"/>
        </w:rPr>
        <w:t>.</w:t>
      </w:r>
    </w:p>
    <w:p w14:paraId="02966993" w14:textId="5B97F937" w:rsidR="00D43696" w:rsidRPr="00204DC9" w:rsidRDefault="00D43696" w:rsidP="00274615">
      <w:pPr>
        <w:spacing w:line="240" w:lineRule="auto"/>
        <w:ind w:firstLine="720"/>
        <w:contextualSpacing/>
        <w:jc w:val="both"/>
        <w:rPr>
          <w:rFonts w:eastAsia="Times New Roman"/>
          <w:color w:val="000000"/>
          <w:kern w:val="24"/>
          <w:szCs w:val="28"/>
          <w:lang w:val="it-IT"/>
        </w:rPr>
      </w:pPr>
      <w:r w:rsidRPr="00204DC9">
        <w:rPr>
          <w:rFonts w:eastAsia="Times New Roman"/>
          <w:color w:val="000000"/>
          <w:kern w:val="24"/>
          <w:szCs w:val="28"/>
          <w:lang w:val="it-IT"/>
        </w:rPr>
        <w:t>+ Hóa chất:</w:t>
      </w:r>
      <w:r w:rsidR="00482B7A">
        <w:rPr>
          <w:rFonts w:eastAsia="Times New Roman"/>
          <w:color w:val="000000"/>
          <w:kern w:val="24"/>
          <w:szCs w:val="28"/>
          <w:lang w:val="it-IT"/>
        </w:rPr>
        <w:t xml:space="preserve"> </w:t>
      </w:r>
      <w:r w:rsidR="00E858A8">
        <w:rPr>
          <w:rFonts w:eastAsia="Times New Roman"/>
          <w:color w:val="000000"/>
          <w:kern w:val="24"/>
          <w:szCs w:val="28"/>
          <w:lang w:val="it-IT"/>
        </w:rPr>
        <w:t xml:space="preserve">Povidin, </w:t>
      </w:r>
      <w:r w:rsidRPr="00204DC9">
        <w:rPr>
          <w:rFonts w:eastAsia="Times New Roman"/>
          <w:color w:val="000000"/>
          <w:kern w:val="24"/>
          <w:szCs w:val="28"/>
          <w:lang w:val="it-IT"/>
        </w:rPr>
        <w:t>nước muối sinh lý.</w:t>
      </w:r>
    </w:p>
    <w:p w14:paraId="5F5CEEA3" w14:textId="19DA57C9" w:rsidR="00D43696" w:rsidRPr="00204DC9" w:rsidRDefault="00D43696" w:rsidP="00274615">
      <w:pPr>
        <w:spacing w:line="240" w:lineRule="auto"/>
        <w:ind w:firstLine="720"/>
        <w:contextualSpacing/>
        <w:jc w:val="both"/>
        <w:rPr>
          <w:rFonts w:eastAsia="Times New Roman"/>
          <w:color w:val="000000"/>
          <w:kern w:val="24"/>
          <w:szCs w:val="28"/>
          <w:lang w:val="it-IT"/>
        </w:rPr>
      </w:pPr>
      <w:r w:rsidRPr="00204DC9">
        <w:rPr>
          <w:rFonts w:eastAsia="Times New Roman"/>
          <w:color w:val="000000"/>
          <w:kern w:val="24"/>
          <w:szCs w:val="28"/>
          <w:lang w:val="it-IT"/>
        </w:rPr>
        <w:t xml:space="preserve">+ </w:t>
      </w:r>
      <w:r w:rsidRPr="00204DC9">
        <w:rPr>
          <w:szCs w:val="28"/>
        </w:rPr>
        <w:t>Phương tiện dụng cụ</w:t>
      </w:r>
      <w:r w:rsidR="00BA6501">
        <w:rPr>
          <w:szCs w:val="28"/>
        </w:rPr>
        <w:t xml:space="preserve">: </w:t>
      </w:r>
      <w:r w:rsidR="00E858A8" w:rsidRPr="00DC1ECF">
        <w:rPr>
          <w:szCs w:val="28"/>
        </w:rPr>
        <w:t>cấp cứu</w:t>
      </w:r>
      <w:r w:rsidR="00E858A8">
        <w:rPr>
          <w:szCs w:val="28"/>
        </w:rPr>
        <w:t xml:space="preserve">, </w:t>
      </w:r>
      <w:r w:rsidR="00BA6501">
        <w:rPr>
          <w:szCs w:val="28"/>
        </w:rPr>
        <w:t>x</w:t>
      </w:r>
      <w:r w:rsidRPr="00204DC9">
        <w:rPr>
          <w:szCs w:val="28"/>
        </w:rPr>
        <w:t>ử lý dụng cụ và chất thải.</w:t>
      </w:r>
    </w:p>
    <w:p w14:paraId="0B3BD2F0" w14:textId="382AB591" w:rsidR="00D43696" w:rsidRPr="00204DC9" w:rsidRDefault="00D43696" w:rsidP="00274615">
      <w:pPr>
        <w:spacing w:line="240" w:lineRule="auto"/>
        <w:ind w:firstLine="720"/>
        <w:contextualSpacing/>
        <w:jc w:val="both"/>
        <w:rPr>
          <w:rFonts w:eastAsia="Times New Roman"/>
          <w:b/>
          <w:color w:val="000000"/>
          <w:kern w:val="24"/>
          <w:szCs w:val="28"/>
          <w:lang w:val="it-IT"/>
        </w:rPr>
      </w:pPr>
      <w:r w:rsidRPr="00204DC9">
        <w:rPr>
          <w:rFonts w:eastAsia="Times New Roman"/>
          <w:b/>
          <w:color w:val="000000"/>
          <w:kern w:val="24"/>
          <w:szCs w:val="28"/>
          <w:lang w:val="it-IT"/>
        </w:rPr>
        <w:t>3. Chuẩn bị khách hàng.</w:t>
      </w:r>
    </w:p>
    <w:p w14:paraId="40A30DF1" w14:textId="77777777" w:rsidR="00D163CD" w:rsidRPr="00D163CD" w:rsidRDefault="00D163CD" w:rsidP="00274615">
      <w:pPr>
        <w:spacing w:line="240" w:lineRule="auto"/>
        <w:ind w:firstLine="720"/>
        <w:contextualSpacing/>
        <w:jc w:val="both"/>
        <w:rPr>
          <w:rFonts w:eastAsia="Times New Roman"/>
          <w:color w:val="000000"/>
          <w:kern w:val="24"/>
          <w:szCs w:val="28"/>
          <w:lang w:val="it-IT"/>
        </w:rPr>
      </w:pPr>
      <w:r w:rsidRPr="00D163CD">
        <w:rPr>
          <w:rFonts w:eastAsia="Times New Roman"/>
          <w:color w:val="000000"/>
          <w:kern w:val="24"/>
          <w:szCs w:val="28"/>
          <w:lang w:val="it-IT"/>
        </w:rPr>
        <w:t xml:space="preserve">- Người cung cấp dịch vụ tự giới thiệu với khách hàng. </w:t>
      </w:r>
    </w:p>
    <w:p w14:paraId="4B4A4D7F" w14:textId="77777777" w:rsidR="00723D57" w:rsidRPr="00723D57" w:rsidRDefault="00723D57" w:rsidP="00274615">
      <w:pPr>
        <w:spacing w:line="240" w:lineRule="auto"/>
        <w:ind w:firstLine="720"/>
        <w:jc w:val="both"/>
        <w:rPr>
          <w:rFonts w:eastAsia="Times New Roman"/>
          <w:color w:val="000000"/>
          <w:kern w:val="24"/>
          <w:szCs w:val="28"/>
          <w:lang w:val="it-IT"/>
        </w:rPr>
      </w:pPr>
      <w:r w:rsidRPr="00723D57">
        <w:rPr>
          <w:rFonts w:eastAsia="Times New Roman"/>
          <w:color w:val="000000"/>
          <w:kern w:val="24"/>
          <w:szCs w:val="28"/>
          <w:lang w:val="it-IT"/>
        </w:rPr>
        <w:t xml:space="preserve">- Hỏi tiền sử nội ngoại khoa, sản phụ khoa, tiền sử dị ứng. </w:t>
      </w:r>
    </w:p>
    <w:p w14:paraId="7C8BEFA7" w14:textId="77777777" w:rsidR="00723D57" w:rsidRPr="00723D57" w:rsidRDefault="00723D57" w:rsidP="00274615">
      <w:pPr>
        <w:spacing w:line="240" w:lineRule="auto"/>
        <w:ind w:firstLine="720"/>
        <w:jc w:val="both"/>
        <w:rPr>
          <w:rFonts w:eastAsia="Times New Roman"/>
          <w:color w:val="000000"/>
          <w:kern w:val="24"/>
          <w:szCs w:val="28"/>
          <w:lang w:val="it-IT"/>
        </w:rPr>
      </w:pPr>
      <w:r w:rsidRPr="00723D57">
        <w:rPr>
          <w:rFonts w:eastAsia="Times New Roman"/>
          <w:color w:val="000000"/>
          <w:kern w:val="24"/>
          <w:szCs w:val="28"/>
          <w:lang w:val="it-IT"/>
        </w:rPr>
        <w:t>- Hỏi ngày đầu của kỳ kinh cuối.</w:t>
      </w:r>
    </w:p>
    <w:p w14:paraId="6680E6AB" w14:textId="77777777" w:rsidR="00D85BF6" w:rsidRDefault="00723D57" w:rsidP="00274615">
      <w:pPr>
        <w:spacing w:line="240" w:lineRule="auto"/>
        <w:ind w:left="720"/>
        <w:jc w:val="both"/>
        <w:rPr>
          <w:b/>
          <w:szCs w:val="28"/>
          <w:lang w:val="vi-VN"/>
        </w:rPr>
      </w:pPr>
      <w:r w:rsidRPr="00723D57">
        <w:rPr>
          <w:rFonts w:eastAsia="Times New Roman"/>
          <w:color w:val="000000"/>
          <w:kern w:val="24"/>
          <w:szCs w:val="28"/>
          <w:lang w:val="it-IT"/>
        </w:rPr>
        <w:lastRenderedPageBreak/>
        <w:t xml:space="preserve">- Khám lâm sàng, khám hỏi bệnh sử đánh giá chỉ định và chống chỉ định. </w:t>
      </w:r>
    </w:p>
    <w:p w14:paraId="260FDB53" w14:textId="7A1E2C72" w:rsidR="00D43696" w:rsidRPr="00204DC9" w:rsidRDefault="00D43696" w:rsidP="00274615">
      <w:pPr>
        <w:spacing w:line="240" w:lineRule="auto"/>
        <w:ind w:left="720"/>
        <w:jc w:val="both"/>
        <w:rPr>
          <w:b/>
          <w:szCs w:val="28"/>
        </w:rPr>
      </w:pPr>
      <w:r w:rsidRPr="00204DC9">
        <w:rPr>
          <w:b/>
          <w:szCs w:val="28"/>
        </w:rPr>
        <w:t xml:space="preserve">4. Hồ sơ bệnh án bệnh án: Theo mẫu </w:t>
      </w:r>
    </w:p>
    <w:p w14:paraId="495DCDE7" w14:textId="77777777" w:rsidR="00D43696" w:rsidRPr="00204DC9" w:rsidRDefault="00D43696" w:rsidP="00274615">
      <w:pPr>
        <w:spacing w:line="240" w:lineRule="auto"/>
        <w:ind w:firstLine="720"/>
        <w:jc w:val="both"/>
        <w:rPr>
          <w:szCs w:val="28"/>
        </w:rPr>
      </w:pPr>
      <w:r w:rsidRPr="00204DC9">
        <w:rPr>
          <w:szCs w:val="28"/>
        </w:rPr>
        <w:t>Điền đầy đủ vào hồ sơ bệnh án phụ khoa.</w:t>
      </w:r>
    </w:p>
    <w:p w14:paraId="2EB0ED16" w14:textId="69C6DBD9" w:rsidR="00D43696" w:rsidRPr="00642325" w:rsidRDefault="00D43696" w:rsidP="00274615">
      <w:pPr>
        <w:spacing w:line="240" w:lineRule="auto"/>
        <w:ind w:firstLine="720"/>
        <w:jc w:val="both"/>
        <w:rPr>
          <w:szCs w:val="28"/>
        </w:rPr>
      </w:pPr>
      <w:r w:rsidRPr="00204DC9">
        <w:rPr>
          <w:b/>
          <w:szCs w:val="28"/>
        </w:rPr>
        <w:t>5. Địa điểm thực hiện:</w:t>
      </w:r>
      <w:r w:rsidRPr="00204DC9">
        <w:rPr>
          <w:szCs w:val="28"/>
        </w:rPr>
        <w:t xml:space="preserve"> </w:t>
      </w:r>
      <w:r w:rsidR="0025343B" w:rsidRPr="00DC1ECF">
        <w:rPr>
          <w:szCs w:val="28"/>
        </w:rPr>
        <w:t>Phòng thủ thuật</w:t>
      </w:r>
      <w:r w:rsidRPr="00204DC9">
        <w:rPr>
          <w:szCs w:val="28"/>
        </w:rPr>
        <w:t>, phòng khám Đa khoa.</w:t>
      </w:r>
    </w:p>
    <w:p w14:paraId="54843A7C" w14:textId="0CED061A" w:rsidR="00D43696" w:rsidRPr="00204DC9" w:rsidRDefault="00D85BF6" w:rsidP="00274615">
      <w:pPr>
        <w:spacing w:line="240" w:lineRule="auto"/>
        <w:ind w:firstLine="720"/>
        <w:jc w:val="both"/>
        <w:rPr>
          <w:b/>
          <w:szCs w:val="28"/>
        </w:rPr>
      </w:pPr>
      <w:r>
        <w:rPr>
          <w:b/>
          <w:szCs w:val="28"/>
          <w:lang w:val="vi-VN"/>
        </w:rPr>
        <w:t>I</w:t>
      </w:r>
      <w:r w:rsidR="00D43696">
        <w:rPr>
          <w:b/>
          <w:szCs w:val="28"/>
        </w:rPr>
        <w:t>V</w:t>
      </w:r>
      <w:r w:rsidR="00D43696" w:rsidRPr="00204DC9">
        <w:rPr>
          <w:b/>
          <w:szCs w:val="28"/>
        </w:rPr>
        <w:t>.</w:t>
      </w:r>
      <w:r w:rsidR="00D43696" w:rsidRPr="00204DC9">
        <w:rPr>
          <w:szCs w:val="28"/>
        </w:rPr>
        <w:t xml:space="preserve"> </w:t>
      </w:r>
      <w:r w:rsidR="00D43696" w:rsidRPr="00204DC9">
        <w:rPr>
          <w:b/>
          <w:szCs w:val="28"/>
        </w:rPr>
        <w:t>CÁC BƯỚC TIẾN HÀNH</w:t>
      </w:r>
    </w:p>
    <w:p w14:paraId="133A83CF" w14:textId="77777777" w:rsidR="00461CF7" w:rsidRDefault="00461CF7" w:rsidP="00274615">
      <w:pPr>
        <w:spacing w:line="240" w:lineRule="auto"/>
        <w:ind w:firstLine="720"/>
        <w:jc w:val="both"/>
        <w:outlineLvl w:val="0"/>
        <w:rPr>
          <w:b/>
          <w:bCs/>
          <w:szCs w:val="28"/>
        </w:rPr>
      </w:pPr>
      <w:r>
        <w:rPr>
          <w:b/>
          <w:bCs/>
          <w:szCs w:val="28"/>
        </w:rPr>
        <w:t>1.</w:t>
      </w:r>
      <w:r w:rsidRPr="00DC1ECF">
        <w:rPr>
          <w:b/>
          <w:bCs/>
          <w:szCs w:val="28"/>
        </w:rPr>
        <w:t xml:space="preserve"> </w:t>
      </w:r>
      <w:r>
        <w:rPr>
          <w:b/>
          <w:bCs/>
          <w:szCs w:val="28"/>
        </w:rPr>
        <w:t>Tư vấn khách hàng</w:t>
      </w:r>
    </w:p>
    <w:p w14:paraId="69801E23" w14:textId="63F9DAB7" w:rsidR="00B531DC" w:rsidRPr="00B531DC" w:rsidRDefault="00B531DC" w:rsidP="00274615">
      <w:pPr>
        <w:spacing w:line="240" w:lineRule="auto"/>
        <w:ind w:firstLine="720"/>
        <w:jc w:val="both"/>
        <w:outlineLvl w:val="0"/>
        <w:rPr>
          <w:bCs/>
          <w:szCs w:val="28"/>
        </w:rPr>
      </w:pPr>
      <w:r>
        <w:rPr>
          <w:bCs/>
          <w:szCs w:val="28"/>
          <w:lang w:val="vi-VN"/>
        </w:rPr>
        <w:t xml:space="preserve">- </w:t>
      </w:r>
      <w:r w:rsidRPr="00B531DC">
        <w:rPr>
          <w:bCs/>
          <w:szCs w:val="28"/>
        </w:rPr>
        <w:t>Tình trạng bệnh: lý do phải chỉ định nong buồng tử cung.</w:t>
      </w:r>
    </w:p>
    <w:p w14:paraId="731105F8" w14:textId="0C8F4390" w:rsidR="00B531DC" w:rsidRPr="00B531DC" w:rsidRDefault="00B531DC" w:rsidP="00274615">
      <w:pPr>
        <w:spacing w:line="240" w:lineRule="auto"/>
        <w:ind w:firstLine="720"/>
        <w:jc w:val="both"/>
        <w:outlineLvl w:val="0"/>
        <w:rPr>
          <w:bCs/>
          <w:szCs w:val="28"/>
        </w:rPr>
      </w:pPr>
      <w:r>
        <w:rPr>
          <w:bCs/>
          <w:szCs w:val="28"/>
          <w:lang w:val="vi-VN"/>
        </w:rPr>
        <w:t xml:space="preserve">- </w:t>
      </w:r>
      <w:r w:rsidRPr="00B531DC">
        <w:rPr>
          <w:bCs/>
          <w:szCs w:val="28"/>
        </w:rPr>
        <w:t>Quá trình thực hiện thủ thuật: các bước thực hiện thủ thuật, tai biến có thể gặp trong khi làm thủ thuật và sau thủ thuật.</w:t>
      </w:r>
    </w:p>
    <w:p w14:paraId="6F1EF274" w14:textId="45A2C82A" w:rsidR="00B531DC" w:rsidRPr="00B531DC" w:rsidRDefault="00B531DC" w:rsidP="00274615">
      <w:pPr>
        <w:spacing w:line="240" w:lineRule="auto"/>
        <w:ind w:firstLine="720"/>
        <w:jc w:val="both"/>
        <w:outlineLvl w:val="0"/>
        <w:rPr>
          <w:bCs/>
          <w:szCs w:val="28"/>
        </w:rPr>
      </w:pPr>
      <w:r>
        <w:rPr>
          <w:bCs/>
          <w:szCs w:val="28"/>
          <w:lang w:val="vi-VN"/>
        </w:rPr>
        <w:t xml:space="preserve">- </w:t>
      </w:r>
      <w:r w:rsidRPr="00B531DC">
        <w:rPr>
          <w:bCs/>
          <w:szCs w:val="28"/>
        </w:rPr>
        <w:t>Theo dõi sau nong buồng tử cung đặt dụng cụ tử cung chống dính.</w:t>
      </w:r>
    </w:p>
    <w:p w14:paraId="1148339F" w14:textId="4DBF618D" w:rsidR="00B531DC" w:rsidRPr="00B531DC" w:rsidRDefault="00B531DC" w:rsidP="00274615">
      <w:pPr>
        <w:spacing w:line="240" w:lineRule="auto"/>
        <w:ind w:firstLine="720"/>
        <w:jc w:val="both"/>
        <w:outlineLvl w:val="0"/>
        <w:rPr>
          <w:bCs/>
          <w:szCs w:val="28"/>
          <w:lang w:val="vi-VN"/>
        </w:rPr>
      </w:pPr>
      <w:r>
        <w:rPr>
          <w:bCs/>
          <w:szCs w:val="28"/>
          <w:lang w:val="vi-VN"/>
        </w:rPr>
        <w:t xml:space="preserve">- </w:t>
      </w:r>
      <w:r w:rsidRPr="00B531DC">
        <w:rPr>
          <w:bCs/>
          <w:szCs w:val="28"/>
        </w:rPr>
        <w:t>Chuẩn bị: khám toàn trạng( mạch, nhiệt độ, huyế</w:t>
      </w:r>
      <w:r>
        <w:rPr>
          <w:bCs/>
          <w:szCs w:val="28"/>
        </w:rPr>
        <w:t>t áp)</w:t>
      </w:r>
      <w:r>
        <w:rPr>
          <w:bCs/>
          <w:szCs w:val="28"/>
          <w:lang w:val="vi-VN"/>
        </w:rPr>
        <w:t>.</w:t>
      </w:r>
    </w:p>
    <w:p w14:paraId="499F470F" w14:textId="225EEB61" w:rsidR="00B531DC" w:rsidRDefault="00B531DC" w:rsidP="00274615">
      <w:pPr>
        <w:spacing w:line="240" w:lineRule="auto"/>
        <w:ind w:firstLine="720"/>
        <w:jc w:val="both"/>
        <w:outlineLvl w:val="0"/>
        <w:rPr>
          <w:bCs/>
          <w:szCs w:val="28"/>
          <w:lang w:val="vi-VN"/>
        </w:rPr>
      </w:pPr>
      <w:r>
        <w:rPr>
          <w:bCs/>
          <w:szCs w:val="28"/>
          <w:lang w:val="vi-VN"/>
        </w:rPr>
        <w:t xml:space="preserve">- </w:t>
      </w:r>
      <w:r w:rsidRPr="00B531DC">
        <w:rPr>
          <w:bCs/>
          <w:szCs w:val="28"/>
        </w:rPr>
        <w:t>Người bệnh nằm theo tư thế phụ khoa.</w:t>
      </w:r>
    </w:p>
    <w:p w14:paraId="27E4B542" w14:textId="7E75DEF7" w:rsidR="00461CF7" w:rsidRPr="00DC1ECF" w:rsidRDefault="00461CF7" w:rsidP="00274615">
      <w:pPr>
        <w:spacing w:line="240" w:lineRule="auto"/>
        <w:ind w:firstLine="720"/>
        <w:jc w:val="both"/>
        <w:outlineLvl w:val="0"/>
        <w:rPr>
          <w:b/>
          <w:bCs/>
          <w:szCs w:val="28"/>
        </w:rPr>
      </w:pPr>
      <w:r>
        <w:rPr>
          <w:b/>
          <w:bCs/>
          <w:szCs w:val="28"/>
        </w:rPr>
        <w:t xml:space="preserve">2. </w:t>
      </w:r>
      <w:r w:rsidRPr="00DC1ECF">
        <w:rPr>
          <w:b/>
          <w:bCs/>
          <w:szCs w:val="28"/>
        </w:rPr>
        <w:t>Chuẩn bị</w:t>
      </w:r>
    </w:p>
    <w:p w14:paraId="0C0A7AED" w14:textId="77777777" w:rsidR="00461CF7" w:rsidRDefault="00461CF7" w:rsidP="00274615">
      <w:pPr>
        <w:spacing w:line="240" w:lineRule="auto"/>
        <w:ind w:firstLine="720"/>
        <w:jc w:val="both"/>
        <w:outlineLvl w:val="0"/>
        <w:rPr>
          <w:bCs/>
          <w:szCs w:val="28"/>
        </w:rPr>
      </w:pPr>
      <w:r w:rsidRPr="00DC1ECF">
        <w:rPr>
          <w:bCs/>
          <w:szCs w:val="28"/>
        </w:rPr>
        <w:t xml:space="preserve">- Khách hàng: </w:t>
      </w:r>
    </w:p>
    <w:p w14:paraId="3312DC8D" w14:textId="2880098B" w:rsidR="00836D6D" w:rsidRDefault="00836D6D" w:rsidP="00274615">
      <w:pPr>
        <w:spacing w:line="240" w:lineRule="auto"/>
        <w:ind w:firstLine="720"/>
        <w:jc w:val="both"/>
        <w:outlineLvl w:val="0"/>
        <w:rPr>
          <w:bCs/>
          <w:szCs w:val="28"/>
        </w:rPr>
      </w:pPr>
      <w:r w:rsidRPr="00DC1ECF">
        <w:rPr>
          <w:bCs/>
          <w:szCs w:val="28"/>
        </w:rPr>
        <w:t>+ Đã được tư vấn và sàng lọc không có chống chỉ định.</w:t>
      </w:r>
    </w:p>
    <w:p w14:paraId="6A224639" w14:textId="77777777" w:rsidR="00461CF7" w:rsidRDefault="00461CF7" w:rsidP="00274615">
      <w:pPr>
        <w:spacing w:line="240" w:lineRule="auto"/>
        <w:ind w:firstLine="720"/>
        <w:jc w:val="both"/>
        <w:outlineLvl w:val="0"/>
        <w:rPr>
          <w:bCs/>
          <w:szCs w:val="28"/>
        </w:rPr>
      </w:pPr>
      <w:r>
        <w:rPr>
          <w:bCs/>
          <w:szCs w:val="28"/>
        </w:rPr>
        <w:t>+ Hướng dẫn</w:t>
      </w:r>
      <w:r w:rsidRPr="00DC1ECF">
        <w:rPr>
          <w:bCs/>
          <w:szCs w:val="28"/>
        </w:rPr>
        <w:t xml:space="preserve"> khách hàng đi tiểu.</w:t>
      </w:r>
    </w:p>
    <w:p w14:paraId="3FECF490" w14:textId="77777777" w:rsidR="00461CF7" w:rsidRDefault="00461CF7" w:rsidP="00274615">
      <w:pPr>
        <w:spacing w:line="240" w:lineRule="auto"/>
        <w:ind w:firstLine="720"/>
        <w:jc w:val="both"/>
        <w:outlineLvl w:val="0"/>
        <w:rPr>
          <w:bCs/>
          <w:szCs w:val="28"/>
        </w:rPr>
      </w:pPr>
      <w:r>
        <w:rPr>
          <w:bCs/>
          <w:szCs w:val="28"/>
        </w:rPr>
        <w:t>+ Vệ sinh bộ phận sinh dục, cởi quần, quần lót, thay váy trước khi lên bàn khám.</w:t>
      </w:r>
    </w:p>
    <w:p w14:paraId="6B2E8E55" w14:textId="77777777" w:rsidR="0078194B" w:rsidRDefault="00461CF7" w:rsidP="00274615">
      <w:pPr>
        <w:spacing w:line="240" w:lineRule="auto"/>
        <w:ind w:firstLine="720"/>
        <w:jc w:val="both"/>
        <w:outlineLvl w:val="0"/>
        <w:rPr>
          <w:bCs/>
          <w:szCs w:val="28"/>
          <w:lang w:val="vi-VN"/>
        </w:rPr>
      </w:pPr>
      <w:r w:rsidRPr="00DC1ECF">
        <w:rPr>
          <w:bCs/>
          <w:szCs w:val="28"/>
        </w:rPr>
        <w:t xml:space="preserve">- Dụng cụ: </w:t>
      </w:r>
      <w:r w:rsidR="00836D6D" w:rsidRPr="00836D6D">
        <w:rPr>
          <w:bCs/>
          <w:szCs w:val="28"/>
        </w:rPr>
        <w:t>Bộ đặt DCTC, vòng Tcu-380A</w:t>
      </w:r>
      <w:r w:rsidRPr="00DC1ECF">
        <w:rPr>
          <w:bCs/>
          <w:szCs w:val="28"/>
        </w:rPr>
        <w:t>.</w:t>
      </w:r>
    </w:p>
    <w:p w14:paraId="4C23B50B" w14:textId="77777777" w:rsidR="0078194B" w:rsidRDefault="0078194B" w:rsidP="00274615">
      <w:pPr>
        <w:spacing w:line="240" w:lineRule="auto"/>
        <w:ind w:firstLine="720"/>
        <w:jc w:val="both"/>
        <w:outlineLvl w:val="0"/>
        <w:rPr>
          <w:spacing w:val="-4"/>
          <w:lang w:val="vi-VN"/>
        </w:rPr>
      </w:pPr>
      <w:r>
        <w:rPr>
          <w:lang w:val="vi-VN"/>
        </w:rPr>
        <w:t xml:space="preserve">- </w:t>
      </w:r>
      <w:r>
        <w:t>Vật</w:t>
      </w:r>
      <w:r w:rsidRPr="0078194B">
        <w:rPr>
          <w:spacing w:val="-4"/>
        </w:rPr>
        <w:t xml:space="preserve"> </w:t>
      </w:r>
      <w:r>
        <w:t>tư</w:t>
      </w:r>
      <w:r w:rsidRPr="0078194B">
        <w:rPr>
          <w:spacing w:val="-3"/>
        </w:rPr>
        <w:t xml:space="preserve"> </w:t>
      </w:r>
      <w:r>
        <w:t>tiêu</w:t>
      </w:r>
      <w:r w:rsidRPr="0078194B">
        <w:rPr>
          <w:spacing w:val="-1"/>
        </w:rPr>
        <w:t xml:space="preserve"> </w:t>
      </w:r>
      <w:r w:rsidRPr="0078194B">
        <w:rPr>
          <w:spacing w:val="-4"/>
        </w:rPr>
        <w:t>hao:</w:t>
      </w:r>
    </w:p>
    <w:p w14:paraId="5A1F11CA" w14:textId="67629224" w:rsidR="0078194B" w:rsidRDefault="0078194B" w:rsidP="00274615">
      <w:pPr>
        <w:spacing w:line="240" w:lineRule="auto"/>
        <w:ind w:firstLine="720"/>
        <w:jc w:val="both"/>
        <w:outlineLvl w:val="0"/>
        <w:rPr>
          <w:spacing w:val="-2"/>
          <w:lang w:val="vi-VN"/>
        </w:rPr>
      </w:pPr>
      <w:r>
        <w:rPr>
          <w:lang w:val="vi-VN"/>
        </w:rPr>
        <w:t xml:space="preserve">+ </w:t>
      </w:r>
      <w:r>
        <w:t>Dụng</w:t>
      </w:r>
      <w:r>
        <w:rPr>
          <w:spacing w:val="-1"/>
        </w:rPr>
        <w:t xml:space="preserve"> </w:t>
      </w:r>
      <w:r>
        <w:t>dịch sát</w:t>
      </w:r>
      <w:r>
        <w:rPr>
          <w:spacing w:val="-1"/>
        </w:rPr>
        <w:t xml:space="preserve"> </w:t>
      </w:r>
      <w:r>
        <w:t>khuẩn,</w:t>
      </w:r>
      <w:r>
        <w:rPr>
          <w:spacing w:val="-3"/>
        </w:rPr>
        <w:t xml:space="preserve"> </w:t>
      </w:r>
      <w:r>
        <w:t>bông</w:t>
      </w:r>
      <w:r>
        <w:rPr>
          <w:spacing w:val="-1"/>
        </w:rPr>
        <w:t xml:space="preserve"> </w:t>
      </w:r>
      <w:r>
        <w:rPr>
          <w:lang w:val="vi-VN"/>
        </w:rPr>
        <w:t>vô khuẩn</w:t>
      </w:r>
      <w:r w:rsidR="00C45089">
        <w:rPr>
          <w:spacing w:val="-2"/>
          <w:lang w:val="vi-VN"/>
        </w:rPr>
        <w:t>, bơm tiêm</w:t>
      </w:r>
      <w:r>
        <w:rPr>
          <w:spacing w:val="-2"/>
        </w:rPr>
        <w:t>.</w:t>
      </w:r>
    </w:p>
    <w:p w14:paraId="1CBA2731" w14:textId="74FA4AF2" w:rsidR="0078194B" w:rsidRPr="0078194B" w:rsidRDefault="0078194B" w:rsidP="00274615">
      <w:pPr>
        <w:spacing w:line="240" w:lineRule="auto"/>
        <w:ind w:firstLine="720"/>
        <w:jc w:val="both"/>
        <w:outlineLvl w:val="0"/>
        <w:rPr>
          <w:bCs/>
          <w:szCs w:val="28"/>
          <w:lang w:val="vi-VN"/>
        </w:rPr>
      </w:pPr>
      <w:r>
        <w:rPr>
          <w:lang w:val="vi-VN"/>
        </w:rPr>
        <w:t xml:space="preserve">+ </w:t>
      </w:r>
      <w:r>
        <w:t>Thuốc</w:t>
      </w:r>
      <w:r>
        <w:rPr>
          <w:spacing w:val="-1"/>
        </w:rPr>
        <w:t xml:space="preserve"> </w:t>
      </w:r>
      <w:r>
        <w:t>gây</w:t>
      </w:r>
      <w:r>
        <w:rPr>
          <w:spacing w:val="-5"/>
        </w:rPr>
        <w:t xml:space="preserve"> </w:t>
      </w:r>
      <w:r>
        <w:t>tê cạnh cổ</w:t>
      </w:r>
      <w:r>
        <w:rPr>
          <w:spacing w:val="-3"/>
        </w:rPr>
        <w:t xml:space="preserve"> </w:t>
      </w:r>
      <w:r>
        <w:t>tử</w:t>
      </w:r>
      <w:r>
        <w:rPr>
          <w:spacing w:val="-2"/>
        </w:rPr>
        <w:t xml:space="preserve"> </w:t>
      </w:r>
      <w:r>
        <w:rPr>
          <w:spacing w:val="-4"/>
        </w:rPr>
        <w:t>cung</w:t>
      </w:r>
      <w:r>
        <w:rPr>
          <w:spacing w:val="-4"/>
          <w:lang w:val="vi-VN"/>
        </w:rPr>
        <w:t>.</w:t>
      </w:r>
    </w:p>
    <w:p w14:paraId="78DB549D" w14:textId="50A5591F" w:rsidR="00461CF7" w:rsidRPr="00DC1ECF" w:rsidRDefault="00461CF7" w:rsidP="00274615">
      <w:pPr>
        <w:spacing w:line="240" w:lineRule="auto"/>
        <w:ind w:firstLine="720"/>
        <w:jc w:val="both"/>
        <w:outlineLvl w:val="0"/>
        <w:rPr>
          <w:bCs/>
          <w:szCs w:val="28"/>
        </w:rPr>
      </w:pPr>
      <w:r>
        <w:rPr>
          <w:bCs/>
          <w:szCs w:val="28"/>
        </w:rPr>
        <w:t>- NVYT: T</w:t>
      </w:r>
      <w:r w:rsidRPr="00DC1ECF">
        <w:rPr>
          <w:bCs/>
          <w:szCs w:val="28"/>
        </w:rPr>
        <w:t>rang phục</w:t>
      </w:r>
      <w:r>
        <w:rPr>
          <w:bCs/>
          <w:szCs w:val="28"/>
        </w:rPr>
        <w:t xml:space="preserve"> y tế</w:t>
      </w:r>
      <w:r w:rsidRPr="00DC1ECF">
        <w:rPr>
          <w:bCs/>
          <w:szCs w:val="28"/>
        </w:rPr>
        <w:t>, khẩu trang và rửa tay.</w:t>
      </w:r>
    </w:p>
    <w:p w14:paraId="114A0625" w14:textId="1603DA18" w:rsidR="00461CF7" w:rsidRPr="00B6719E" w:rsidRDefault="00E12AF7" w:rsidP="00274615">
      <w:pPr>
        <w:spacing w:line="240" w:lineRule="auto"/>
        <w:ind w:firstLine="720"/>
        <w:jc w:val="both"/>
        <w:outlineLvl w:val="0"/>
        <w:rPr>
          <w:b/>
          <w:bCs/>
          <w:szCs w:val="28"/>
        </w:rPr>
      </w:pPr>
      <w:r>
        <w:rPr>
          <w:b/>
          <w:bCs/>
          <w:szCs w:val="28"/>
        </w:rPr>
        <w:t xml:space="preserve">3. Quy trình </w:t>
      </w:r>
      <w:r w:rsidRPr="00DC1ECF">
        <w:rPr>
          <w:b/>
          <w:bCs/>
          <w:szCs w:val="28"/>
        </w:rPr>
        <w:t>đặ</w:t>
      </w:r>
      <w:r>
        <w:rPr>
          <w:b/>
          <w:bCs/>
          <w:szCs w:val="28"/>
        </w:rPr>
        <w:t>t vòng</w:t>
      </w:r>
    </w:p>
    <w:p w14:paraId="7E2BC10B" w14:textId="77777777" w:rsidR="00E12AF7" w:rsidRPr="00E12AF7" w:rsidRDefault="00E12AF7" w:rsidP="00274615">
      <w:pPr>
        <w:spacing w:line="240" w:lineRule="auto"/>
        <w:ind w:firstLine="720"/>
        <w:jc w:val="both"/>
        <w:outlineLvl w:val="0"/>
        <w:rPr>
          <w:bCs/>
          <w:szCs w:val="28"/>
        </w:rPr>
      </w:pPr>
      <w:r w:rsidRPr="00E12AF7">
        <w:rPr>
          <w:bCs/>
          <w:szCs w:val="28"/>
        </w:rPr>
        <w:t>- Kiểm tra dụng cụ và bao đựng DCTC (thời hạn sử dụng, bao còn nguyên vẹn).</w:t>
      </w:r>
    </w:p>
    <w:p w14:paraId="6F99C31F" w14:textId="77777777" w:rsidR="00E12AF7" w:rsidRPr="00E12AF7" w:rsidRDefault="00E12AF7" w:rsidP="00274615">
      <w:pPr>
        <w:spacing w:line="240" w:lineRule="auto"/>
        <w:ind w:firstLine="720"/>
        <w:jc w:val="both"/>
        <w:outlineLvl w:val="0"/>
        <w:rPr>
          <w:bCs/>
          <w:szCs w:val="28"/>
        </w:rPr>
      </w:pPr>
      <w:r w:rsidRPr="00E12AF7">
        <w:rPr>
          <w:bCs/>
          <w:szCs w:val="28"/>
        </w:rPr>
        <w:t>- Hướng dẫn khách hách hàng nằm trên bàn theo tư thế phụ khoa.</w:t>
      </w:r>
    </w:p>
    <w:p w14:paraId="78DF6D7A" w14:textId="77777777" w:rsidR="00E12AF7" w:rsidRPr="00E12AF7" w:rsidRDefault="00E12AF7" w:rsidP="00274615">
      <w:pPr>
        <w:spacing w:line="240" w:lineRule="auto"/>
        <w:ind w:firstLine="720"/>
        <w:jc w:val="both"/>
        <w:outlineLvl w:val="0"/>
        <w:rPr>
          <w:bCs/>
          <w:szCs w:val="28"/>
        </w:rPr>
      </w:pPr>
      <w:r w:rsidRPr="00E12AF7">
        <w:rPr>
          <w:bCs/>
          <w:szCs w:val="28"/>
        </w:rPr>
        <w:t>- Thăm khám để loại trừ có thai.</w:t>
      </w:r>
    </w:p>
    <w:p w14:paraId="2E77CCD8" w14:textId="77777777" w:rsidR="00E12AF7" w:rsidRPr="00E12AF7" w:rsidRDefault="00E12AF7" w:rsidP="00274615">
      <w:pPr>
        <w:spacing w:line="240" w:lineRule="auto"/>
        <w:ind w:firstLine="720"/>
        <w:jc w:val="both"/>
        <w:outlineLvl w:val="0"/>
        <w:rPr>
          <w:bCs/>
          <w:szCs w:val="28"/>
        </w:rPr>
      </w:pPr>
      <w:r w:rsidRPr="00E12AF7">
        <w:rPr>
          <w:bCs/>
          <w:szCs w:val="28"/>
        </w:rPr>
        <w:t>- Giải thích cho khách hàng các thủ thuật chuẩn bị tiến hành.</w:t>
      </w:r>
    </w:p>
    <w:p w14:paraId="44FA471F" w14:textId="476AA792" w:rsidR="00E12AF7" w:rsidRPr="00E12AF7" w:rsidRDefault="00E12AF7" w:rsidP="00274615">
      <w:pPr>
        <w:spacing w:line="240" w:lineRule="auto"/>
        <w:ind w:firstLine="720"/>
        <w:jc w:val="both"/>
        <w:outlineLvl w:val="0"/>
        <w:rPr>
          <w:bCs/>
          <w:szCs w:val="28"/>
        </w:rPr>
      </w:pPr>
      <w:r w:rsidRPr="00E12AF7">
        <w:rPr>
          <w:bCs/>
          <w:szCs w:val="28"/>
        </w:rPr>
        <w:t>- Khám trong để xác định tư thế, thể tích tử cung và phần phụ.</w:t>
      </w:r>
    </w:p>
    <w:p w14:paraId="50874322" w14:textId="61AB76BC" w:rsidR="00E12AF7" w:rsidRPr="00E12AF7" w:rsidRDefault="00E12AF7" w:rsidP="00274615">
      <w:pPr>
        <w:spacing w:line="240" w:lineRule="auto"/>
        <w:ind w:firstLine="720"/>
        <w:jc w:val="both"/>
        <w:outlineLvl w:val="0"/>
        <w:rPr>
          <w:bCs/>
          <w:szCs w:val="28"/>
        </w:rPr>
      </w:pPr>
      <w:r w:rsidRPr="00E12AF7">
        <w:rPr>
          <w:bCs/>
          <w:szCs w:val="28"/>
        </w:rPr>
        <w:t>- Thay găng vô khuẩn.</w:t>
      </w:r>
    </w:p>
    <w:p w14:paraId="70274524" w14:textId="09F6FD51" w:rsidR="00E12AF7" w:rsidRPr="00E12AF7" w:rsidRDefault="00E12AF7" w:rsidP="00274615">
      <w:pPr>
        <w:spacing w:line="240" w:lineRule="auto"/>
        <w:ind w:firstLine="720"/>
        <w:jc w:val="both"/>
        <w:outlineLvl w:val="0"/>
        <w:rPr>
          <w:bCs/>
          <w:szCs w:val="28"/>
        </w:rPr>
      </w:pPr>
      <w:r w:rsidRPr="00E12AF7">
        <w:rPr>
          <w:bCs/>
          <w:szCs w:val="28"/>
        </w:rPr>
        <w:t>- Sát khuẩn âm hộ, tầng sinh môn.</w:t>
      </w:r>
    </w:p>
    <w:p w14:paraId="2D947575" w14:textId="6360B8EE" w:rsidR="00E12AF7" w:rsidRPr="00E12AF7" w:rsidRDefault="00E12AF7" w:rsidP="00274615">
      <w:pPr>
        <w:spacing w:line="240" w:lineRule="auto"/>
        <w:ind w:firstLine="720"/>
        <w:jc w:val="both"/>
        <w:outlineLvl w:val="0"/>
        <w:rPr>
          <w:bCs/>
          <w:szCs w:val="28"/>
        </w:rPr>
      </w:pPr>
      <w:r w:rsidRPr="00E12AF7">
        <w:rPr>
          <w:bCs/>
          <w:szCs w:val="28"/>
        </w:rPr>
        <w:t>- Trải khăn vô khuẩn.</w:t>
      </w:r>
    </w:p>
    <w:p w14:paraId="5868B1A3" w14:textId="77777777" w:rsidR="00E12AF7" w:rsidRDefault="00E12AF7" w:rsidP="00274615">
      <w:pPr>
        <w:spacing w:line="240" w:lineRule="auto"/>
        <w:ind w:firstLine="720"/>
        <w:jc w:val="both"/>
        <w:outlineLvl w:val="0"/>
        <w:rPr>
          <w:b/>
          <w:bCs/>
          <w:szCs w:val="28"/>
        </w:rPr>
      </w:pPr>
      <w:r w:rsidRPr="00E12AF7">
        <w:rPr>
          <w:bCs/>
          <w:szCs w:val="28"/>
        </w:rPr>
        <w:t>- NVYT ngồi trên ghế, khoảng giữa đùi của khách hàng.</w:t>
      </w:r>
    </w:p>
    <w:p w14:paraId="2B163A36" w14:textId="69332A02" w:rsidR="00461CF7" w:rsidRPr="00DC1ECF" w:rsidRDefault="00461CF7" w:rsidP="00274615">
      <w:pPr>
        <w:spacing w:line="240" w:lineRule="auto"/>
        <w:ind w:firstLine="720"/>
        <w:jc w:val="both"/>
        <w:outlineLvl w:val="0"/>
        <w:rPr>
          <w:bCs/>
          <w:szCs w:val="28"/>
        </w:rPr>
      </w:pPr>
      <w:r w:rsidRPr="00DC1ECF">
        <w:rPr>
          <w:b/>
          <w:bCs/>
          <w:szCs w:val="28"/>
        </w:rPr>
        <w:lastRenderedPageBreak/>
        <w:t xml:space="preserve">4. Thao tác </w:t>
      </w:r>
      <w:r w:rsidR="002A59B6" w:rsidRPr="00DC1ECF">
        <w:rPr>
          <w:b/>
          <w:bCs/>
          <w:szCs w:val="28"/>
        </w:rPr>
        <w:t>đặ</w:t>
      </w:r>
      <w:r w:rsidR="002A59B6">
        <w:rPr>
          <w:b/>
          <w:bCs/>
          <w:szCs w:val="28"/>
        </w:rPr>
        <w:t>t vòng</w:t>
      </w:r>
    </w:p>
    <w:p w14:paraId="4046B4F3" w14:textId="77777777" w:rsidR="006305CD" w:rsidRPr="006305CD" w:rsidRDefault="006305CD" w:rsidP="00274615">
      <w:pPr>
        <w:spacing w:line="240" w:lineRule="auto"/>
        <w:ind w:firstLine="720"/>
        <w:jc w:val="both"/>
        <w:rPr>
          <w:bCs/>
          <w:szCs w:val="28"/>
        </w:rPr>
      </w:pPr>
      <w:r w:rsidRPr="006305CD">
        <w:rPr>
          <w:bCs/>
          <w:szCs w:val="28"/>
        </w:rPr>
        <w:t>- Mở âm đạo bằng mỏ vịt.</w:t>
      </w:r>
    </w:p>
    <w:p w14:paraId="7398A15F" w14:textId="77777777" w:rsidR="006305CD" w:rsidRPr="006305CD" w:rsidRDefault="006305CD" w:rsidP="00274615">
      <w:pPr>
        <w:spacing w:line="240" w:lineRule="auto"/>
        <w:ind w:firstLine="720"/>
        <w:jc w:val="both"/>
        <w:rPr>
          <w:bCs/>
          <w:szCs w:val="28"/>
        </w:rPr>
      </w:pPr>
      <w:r w:rsidRPr="006305CD">
        <w:rPr>
          <w:bCs/>
          <w:szCs w:val="28"/>
        </w:rPr>
        <w:t>- Sát khuẩn cổ tử cung và túi cùng âm đạo.</w:t>
      </w:r>
    </w:p>
    <w:p w14:paraId="4173A436" w14:textId="206196F9" w:rsidR="006305CD" w:rsidRPr="006305CD" w:rsidRDefault="006305CD" w:rsidP="00274615">
      <w:pPr>
        <w:spacing w:line="240" w:lineRule="auto"/>
        <w:ind w:firstLine="720"/>
        <w:jc w:val="both"/>
        <w:rPr>
          <w:bCs/>
          <w:szCs w:val="28"/>
        </w:rPr>
      </w:pPr>
      <w:r w:rsidRPr="006305CD">
        <w:rPr>
          <w:bCs/>
          <w:szCs w:val="28"/>
        </w:rPr>
        <w:t xml:space="preserve">- </w:t>
      </w:r>
      <w:r w:rsidR="005823AA" w:rsidRPr="005823AA">
        <w:rPr>
          <w:bCs/>
          <w:szCs w:val="28"/>
        </w:rPr>
        <w:t>Kẹp cổ tử cung vị trí 12 giờ và gây tê cạnh cổ tử cung.</w:t>
      </w:r>
    </w:p>
    <w:p w14:paraId="0C6F7846" w14:textId="77777777" w:rsidR="006305CD" w:rsidRPr="006305CD" w:rsidRDefault="006305CD" w:rsidP="00274615">
      <w:pPr>
        <w:spacing w:line="240" w:lineRule="auto"/>
        <w:ind w:firstLine="720"/>
        <w:jc w:val="both"/>
        <w:rPr>
          <w:bCs/>
          <w:szCs w:val="28"/>
        </w:rPr>
      </w:pPr>
      <w:r w:rsidRPr="006305CD">
        <w:rPr>
          <w:bCs/>
          <w:szCs w:val="28"/>
        </w:rPr>
        <w:t>- Dùng thước đo buồng tử cung, không chạm vào âm hộ và thành âm đạo.</w:t>
      </w:r>
    </w:p>
    <w:p w14:paraId="2B65C1F0" w14:textId="77777777" w:rsidR="006305CD" w:rsidRPr="006305CD" w:rsidRDefault="006305CD" w:rsidP="00274615">
      <w:pPr>
        <w:spacing w:line="240" w:lineRule="auto"/>
        <w:ind w:firstLine="720"/>
        <w:jc w:val="both"/>
        <w:rPr>
          <w:bCs/>
          <w:szCs w:val="28"/>
        </w:rPr>
      </w:pPr>
      <w:r w:rsidRPr="006305CD">
        <w:rPr>
          <w:bCs/>
          <w:szCs w:val="28"/>
        </w:rPr>
        <w:t>- Xác định chiều dài tử cung.</w:t>
      </w:r>
    </w:p>
    <w:p w14:paraId="79CDE9FA" w14:textId="77777777" w:rsidR="006305CD" w:rsidRPr="006305CD" w:rsidRDefault="006305CD" w:rsidP="00274615">
      <w:pPr>
        <w:spacing w:line="240" w:lineRule="auto"/>
        <w:ind w:firstLine="720"/>
        <w:jc w:val="both"/>
        <w:rPr>
          <w:bCs/>
          <w:szCs w:val="28"/>
        </w:rPr>
      </w:pPr>
      <w:r w:rsidRPr="006305CD">
        <w:rPr>
          <w:bCs/>
          <w:szCs w:val="28"/>
        </w:rPr>
        <w:t>- Lắp DCTC vào ống đặt và điều chỉnh cần đẩy.</w:t>
      </w:r>
    </w:p>
    <w:p w14:paraId="6B961B32" w14:textId="77777777" w:rsidR="006305CD" w:rsidRPr="006305CD" w:rsidRDefault="006305CD" w:rsidP="00274615">
      <w:pPr>
        <w:spacing w:line="240" w:lineRule="auto"/>
        <w:ind w:firstLine="720"/>
        <w:jc w:val="both"/>
        <w:rPr>
          <w:bCs/>
          <w:szCs w:val="28"/>
        </w:rPr>
      </w:pPr>
      <w:r w:rsidRPr="006305CD">
        <w:rPr>
          <w:bCs/>
          <w:szCs w:val="28"/>
        </w:rPr>
        <w:t>- Điều chỉnh nấc hãm.</w:t>
      </w:r>
    </w:p>
    <w:p w14:paraId="789E4545" w14:textId="77777777" w:rsidR="006305CD" w:rsidRPr="006305CD" w:rsidRDefault="006305CD" w:rsidP="00274615">
      <w:pPr>
        <w:spacing w:line="240" w:lineRule="auto"/>
        <w:ind w:firstLine="720"/>
        <w:jc w:val="both"/>
        <w:rPr>
          <w:bCs/>
          <w:szCs w:val="28"/>
        </w:rPr>
      </w:pPr>
      <w:r w:rsidRPr="006305CD">
        <w:rPr>
          <w:bCs/>
          <w:szCs w:val="28"/>
        </w:rPr>
        <w:t xml:space="preserve">- Đưa DCTC vào trong tử cung: </w:t>
      </w:r>
    </w:p>
    <w:p w14:paraId="6AD46EDC" w14:textId="77777777" w:rsidR="006305CD" w:rsidRPr="006305CD" w:rsidRDefault="006305CD" w:rsidP="00274615">
      <w:pPr>
        <w:spacing w:line="240" w:lineRule="auto"/>
        <w:ind w:firstLine="720"/>
        <w:jc w:val="both"/>
        <w:rPr>
          <w:bCs/>
          <w:szCs w:val="28"/>
        </w:rPr>
      </w:pPr>
      <w:r w:rsidRPr="006305CD">
        <w:rPr>
          <w:bCs/>
          <w:szCs w:val="28"/>
        </w:rPr>
        <w:t>+ Cầm kẹp Pozzi và kéo nhẹ xuống.</w:t>
      </w:r>
    </w:p>
    <w:p w14:paraId="72ADE56E" w14:textId="77777777" w:rsidR="006305CD" w:rsidRPr="006305CD" w:rsidRDefault="006305CD" w:rsidP="00274615">
      <w:pPr>
        <w:spacing w:line="240" w:lineRule="auto"/>
        <w:ind w:firstLine="720"/>
        <w:jc w:val="both"/>
        <w:rPr>
          <w:bCs/>
          <w:szCs w:val="28"/>
        </w:rPr>
      </w:pPr>
      <w:r w:rsidRPr="006305CD">
        <w:rPr>
          <w:bCs/>
          <w:szCs w:val="28"/>
        </w:rPr>
        <w:t>+ Cầm ống đặt đưa nhẹ đúng hướng qua lỗ ngoài CTC vào trong đến khi nấc hãm chạm vào lỗ ngoài CTC.</w:t>
      </w:r>
    </w:p>
    <w:p w14:paraId="1447A260" w14:textId="77777777" w:rsidR="006305CD" w:rsidRPr="006305CD" w:rsidRDefault="006305CD" w:rsidP="00274615">
      <w:pPr>
        <w:spacing w:line="240" w:lineRule="auto"/>
        <w:ind w:firstLine="720"/>
        <w:jc w:val="both"/>
        <w:rPr>
          <w:bCs/>
          <w:szCs w:val="28"/>
        </w:rPr>
      </w:pPr>
      <w:r w:rsidRPr="006305CD">
        <w:rPr>
          <w:bCs/>
          <w:szCs w:val="28"/>
        </w:rPr>
        <w:t>+ Giữ nguyên cần đặt, kéo ống đặt xuống để giải phóng cành ngang.</w:t>
      </w:r>
    </w:p>
    <w:p w14:paraId="1B2D08A1" w14:textId="77777777" w:rsidR="006305CD" w:rsidRPr="006305CD" w:rsidRDefault="006305CD" w:rsidP="00274615">
      <w:pPr>
        <w:spacing w:line="240" w:lineRule="auto"/>
        <w:ind w:firstLine="720"/>
        <w:jc w:val="both"/>
        <w:rPr>
          <w:bCs/>
          <w:szCs w:val="28"/>
        </w:rPr>
      </w:pPr>
      <w:r w:rsidRPr="006305CD">
        <w:rPr>
          <w:bCs/>
          <w:szCs w:val="28"/>
        </w:rPr>
        <w:t>+ Giữ nguyên ống đặt, rút cần đặt ra ngoài.</w:t>
      </w:r>
    </w:p>
    <w:p w14:paraId="29B0D478" w14:textId="77777777" w:rsidR="006305CD" w:rsidRPr="006305CD" w:rsidRDefault="006305CD" w:rsidP="00274615">
      <w:pPr>
        <w:spacing w:line="240" w:lineRule="auto"/>
        <w:ind w:firstLine="720"/>
        <w:jc w:val="both"/>
        <w:rPr>
          <w:bCs/>
          <w:szCs w:val="28"/>
        </w:rPr>
      </w:pPr>
      <w:r w:rsidRPr="006305CD">
        <w:rPr>
          <w:bCs/>
          <w:szCs w:val="28"/>
        </w:rPr>
        <w:t>+ Đẩy nhẹ ống đặt lên để nấc hãm chạm vào lỗ ngoài CTC.</w:t>
      </w:r>
    </w:p>
    <w:p w14:paraId="7FD3BA1C" w14:textId="77777777" w:rsidR="006305CD" w:rsidRPr="006305CD" w:rsidRDefault="006305CD" w:rsidP="00274615">
      <w:pPr>
        <w:spacing w:line="240" w:lineRule="auto"/>
        <w:ind w:firstLine="720"/>
        <w:jc w:val="both"/>
        <w:rPr>
          <w:bCs/>
          <w:szCs w:val="28"/>
        </w:rPr>
      </w:pPr>
      <w:r w:rsidRPr="006305CD">
        <w:rPr>
          <w:bCs/>
          <w:szCs w:val="28"/>
        </w:rPr>
        <w:t>+ Rút ống đặt.</w:t>
      </w:r>
    </w:p>
    <w:p w14:paraId="7897BF0D" w14:textId="77777777" w:rsidR="006305CD" w:rsidRPr="006305CD" w:rsidRDefault="006305CD" w:rsidP="00274615">
      <w:pPr>
        <w:spacing w:line="240" w:lineRule="auto"/>
        <w:ind w:firstLine="720"/>
        <w:jc w:val="both"/>
        <w:rPr>
          <w:bCs/>
          <w:szCs w:val="28"/>
        </w:rPr>
      </w:pPr>
      <w:r w:rsidRPr="006305CD">
        <w:rPr>
          <w:bCs/>
          <w:szCs w:val="28"/>
        </w:rPr>
        <w:t>+ Cắt dây DCTC để lại từ 2-3cm.</w:t>
      </w:r>
    </w:p>
    <w:p w14:paraId="708951BA" w14:textId="77777777" w:rsidR="006305CD" w:rsidRPr="006305CD" w:rsidRDefault="006305CD" w:rsidP="00274615">
      <w:pPr>
        <w:spacing w:line="240" w:lineRule="auto"/>
        <w:ind w:firstLine="720"/>
        <w:jc w:val="both"/>
        <w:rPr>
          <w:bCs/>
          <w:szCs w:val="28"/>
        </w:rPr>
      </w:pPr>
      <w:r w:rsidRPr="006305CD">
        <w:rPr>
          <w:bCs/>
          <w:szCs w:val="28"/>
        </w:rPr>
        <w:t>+ Tháo kẹp Pozzi.</w:t>
      </w:r>
    </w:p>
    <w:p w14:paraId="5F113E16" w14:textId="77777777" w:rsidR="006305CD" w:rsidRPr="006305CD" w:rsidRDefault="006305CD" w:rsidP="00274615">
      <w:pPr>
        <w:spacing w:line="240" w:lineRule="auto"/>
        <w:ind w:firstLine="720"/>
        <w:jc w:val="both"/>
        <w:rPr>
          <w:bCs/>
          <w:szCs w:val="28"/>
        </w:rPr>
      </w:pPr>
      <w:r w:rsidRPr="006305CD">
        <w:rPr>
          <w:bCs/>
          <w:szCs w:val="28"/>
        </w:rPr>
        <w:t>+ Kiểm tra chảy máu và cầm máu nếu cần.</w:t>
      </w:r>
    </w:p>
    <w:p w14:paraId="3387B307" w14:textId="77777777" w:rsidR="006305CD" w:rsidRPr="006305CD" w:rsidRDefault="006305CD" w:rsidP="00274615">
      <w:pPr>
        <w:spacing w:line="240" w:lineRule="auto"/>
        <w:ind w:firstLine="720"/>
        <w:jc w:val="both"/>
        <w:rPr>
          <w:bCs/>
          <w:szCs w:val="28"/>
        </w:rPr>
      </w:pPr>
      <w:r w:rsidRPr="006305CD">
        <w:rPr>
          <w:bCs/>
          <w:szCs w:val="28"/>
        </w:rPr>
        <w:t>+ Tháo mỏ vịt.</w:t>
      </w:r>
    </w:p>
    <w:p w14:paraId="77EBCFA2" w14:textId="77777777" w:rsidR="006305CD" w:rsidRPr="006305CD" w:rsidRDefault="006305CD" w:rsidP="00274615">
      <w:pPr>
        <w:spacing w:line="240" w:lineRule="auto"/>
        <w:ind w:firstLine="720"/>
        <w:jc w:val="both"/>
        <w:rPr>
          <w:bCs/>
          <w:szCs w:val="28"/>
        </w:rPr>
      </w:pPr>
      <w:r w:rsidRPr="006305CD">
        <w:rPr>
          <w:bCs/>
          <w:szCs w:val="28"/>
        </w:rPr>
        <w:t>+ Thông báo với khách hàng biết đã tiến hành xong thủ thuật.</w:t>
      </w:r>
    </w:p>
    <w:p w14:paraId="2C896D9E" w14:textId="77777777" w:rsidR="006305CD" w:rsidRPr="006305CD" w:rsidRDefault="006305CD" w:rsidP="00274615">
      <w:pPr>
        <w:spacing w:line="240" w:lineRule="auto"/>
        <w:ind w:firstLine="720"/>
        <w:jc w:val="both"/>
        <w:rPr>
          <w:bCs/>
          <w:szCs w:val="28"/>
        </w:rPr>
      </w:pPr>
      <w:r w:rsidRPr="006305CD">
        <w:rPr>
          <w:bCs/>
          <w:szCs w:val="28"/>
        </w:rPr>
        <w:t>+ Thu dọn dụng cụ, tháo găng.</w:t>
      </w:r>
    </w:p>
    <w:p w14:paraId="2466AFB3" w14:textId="77777777" w:rsidR="00290C0B" w:rsidRDefault="006305CD" w:rsidP="00274615">
      <w:pPr>
        <w:spacing w:line="240" w:lineRule="auto"/>
        <w:ind w:firstLine="720"/>
        <w:jc w:val="both"/>
        <w:rPr>
          <w:b/>
          <w:szCs w:val="28"/>
        </w:rPr>
      </w:pPr>
      <w:r w:rsidRPr="006305CD">
        <w:rPr>
          <w:bCs/>
          <w:szCs w:val="28"/>
        </w:rPr>
        <w:t>+ Ghi phiếu, kê đơn, hướng dẫn theo dõi và hẹn tái khám.</w:t>
      </w:r>
    </w:p>
    <w:p w14:paraId="7DC658B6" w14:textId="0451FD48" w:rsidR="00290C0B" w:rsidRPr="00290C0B" w:rsidRDefault="00D85BF6" w:rsidP="00274615">
      <w:pPr>
        <w:spacing w:line="240" w:lineRule="auto"/>
        <w:ind w:firstLine="720"/>
        <w:jc w:val="both"/>
        <w:rPr>
          <w:b/>
          <w:szCs w:val="28"/>
        </w:rPr>
      </w:pPr>
      <w:r>
        <w:rPr>
          <w:b/>
          <w:szCs w:val="28"/>
          <w:lang w:val="vi-VN"/>
        </w:rPr>
        <w:t>V</w:t>
      </w:r>
      <w:r w:rsidR="00290C0B" w:rsidRPr="00290C0B">
        <w:rPr>
          <w:b/>
          <w:szCs w:val="28"/>
        </w:rPr>
        <w:t>. Theo dõi và xử trí tai biến</w:t>
      </w:r>
    </w:p>
    <w:p w14:paraId="3D463E9F" w14:textId="2AA5EAA2" w:rsidR="00290C0B" w:rsidRPr="00290C0B" w:rsidRDefault="00290C0B" w:rsidP="00274615">
      <w:pPr>
        <w:spacing w:line="240" w:lineRule="auto"/>
        <w:ind w:firstLine="720"/>
        <w:jc w:val="both"/>
        <w:rPr>
          <w:b/>
          <w:szCs w:val="28"/>
        </w:rPr>
      </w:pPr>
      <w:r w:rsidRPr="00290C0B">
        <w:rPr>
          <w:b/>
          <w:szCs w:val="28"/>
        </w:rPr>
        <w:t>1. Theo dõi và chăm sóc</w:t>
      </w:r>
    </w:p>
    <w:p w14:paraId="4ADD2105" w14:textId="77777777" w:rsidR="00290C0B" w:rsidRPr="00290C0B" w:rsidRDefault="00290C0B" w:rsidP="00274615">
      <w:pPr>
        <w:spacing w:line="240" w:lineRule="auto"/>
        <w:ind w:firstLine="720"/>
        <w:jc w:val="both"/>
        <w:rPr>
          <w:szCs w:val="28"/>
        </w:rPr>
      </w:pPr>
      <w:r w:rsidRPr="00290C0B">
        <w:rPr>
          <w:szCs w:val="28"/>
        </w:rPr>
        <w:t>- Dấu hiệu sinh tồn.</w:t>
      </w:r>
    </w:p>
    <w:p w14:paraId="4E4DCE02" w14:textId="0E52588E" w:rsidR="001953A9" w:rsidRDefault="00290C0B" w:rsidP="00274615">
      <w:pPr>
        <w:spacing w:line="240" w:lineRule="auto"/>
        <w:ind w:firstLine="720"/>
        <w:jc w:val="both"/>
        <w:rPr>
          <w:b/>
          <w:szCs w:val="28"/>
          <w:lang w:val="vi-VN"/>
        </w:rPr>
      </w:pPr>
      <w:r w:rsidRPr="00290C0B">
        <w:rPr>
          <w:szCs w:val="28"/>
        </w:rPr>
        <w:t xml:space="preserve">- </w:t>
      </w:r>
      <w:r w:rsidR="001953A9" w:rsidRPr="001953A9">
        <w:rPr>
          <w:szCs w:val="28"/>
        </w:rPr>
        <w:t>Theo dõi co hồi tử cung và ra máu âm đạo.</w:t>
      </w:r>
    </w:p>
    <w:p w14:paraId="1A4A2DE8" w14:textId="19E4F2FA" w:rsidR="00290C0B" w:rsidRPr="00290C0B" w:rsidRDefault="00290C0B" w:rsidP="00274615">
      <w:pPr>
        <w:spacing w:line="240" w:lineRule="auto"/>
        <w:ind w:firstLine="720"/>
        <w:jc w:val="both"/>
        <w:rPr>
          <w:b/>
          <w:szCs w:val="28"/>
        </w:rPr>
      </w:pPr>
      <w:r w:rsidRPr="00290C0B">
        <w:rPr>
          <w:b/>
          <w:szCs w:val="28"/>
        </w:rPr>
        <w:t>2. Xử trí tai biến</w:t>
      </w:r>
    </w:p>
    <w:p w14:paraId="1E7F1EEF" w14:textId="77777777" w:rsidR="00586169" w:rsidRDefault="00290C0B" w:rsidP="00274615">
      <w:pPr>
        <w:spacing w:line="240" w:lineRule="auto"/>
        <w:ind w:firstLine="720"/>
        <w:jc w:val="both"/>
        <w:rPr>
          <w:szCs w:val="28"/>
          <w:lang w:val="vi-VN"/>
        </w:rPr>
      </w:pPr>
      <w:r w:rsidRPr="00290C0B">
        <w:rPr>
          <w:szCs w:val="28"/>
        </w:rPr>
        <w:t xml:space="preserve">- </w:t>
      </w:r>
      <w:r w:rsidR="00586169" w:rsidRPr="00586169">
        <w:rPr>
          <w:szCs w:val="28"/>
        </w:rPr>
        <w:t>Chảy máu: kiểm tra dụng cụ tử cung đúng vị trí không, nếu không có bất thường tiếp tục dùng kháng sinh, thuốc giảm co bóp tử cung. Nếu ra máu nhiều và kéo dài thì lấy dụng cụ tử cung ra.</w:t>
      </w:r>
    </w:p>
    <w:p w14:paraId="5100DFF2" w14:textId="77777777" w:rsidR="00586169" w:rsidRDefault="00586169" w:rsidP="00274615">
      <w:pPr>
        <w:spacing w:line="240" w:lineRule="auto"/>
        <w:ind w:firstLine="720"/>
        <w:jc w:val="both"/>
        <w:rPr>
          <w:szCs w:val="28"/>
          <w:lang w:val="vi-VN"/>
        </w:rPr>
      </w:pPr>
      <w:r>
        <w:rPr>
          <w:szCs w:val="28"/>
          <w:lang w:val="vi-VN"/>
        </w:rPr>
        <w:t xml:space="preserve">- </w:t>
      </w:r>
      <w:r>
        <w:t>Thủng</w:t>
      </w:r>
      <w:r w:rsidRPr="00586169">
        <w:rPr>
          <w:spacing w:val="-5"/>
        </w:rPr>
        <w:t xml:space="preserve"> </w:t>
      </w:r>
      <w:r>
        <w:t>tử</w:t>
      </w:r>
      <w:r w:rsidRPr="00586169">
        <w:rPr>
          <w:spacing w:val="-4"/>
        </w:rPr>
        <w:t xml:space="preserve"> </w:t>
      </w:r>
      <w:r>
        <w:t>cung:</w:t>
      </w:r>
      <w:r w:rsidRPr="00586169">
        <w:rPr>
          <w:spacing w:val="67"/>
        </w:rPr>
        <w:t xml:space="preserve"> </w:t>
      </w:r>
      <w:r>
        <w:t>mổ</w:t>
      </w:r>
      <w:r w:rsidRPr="00586169">
        <w:rPr>
          <w:spacing w:val="-2"/>
        </w:rPr>
        <w:t xml:space="preserve"> </w:t>
      </w:r>
      <w:r>
        <w:t xml:space="preserve">cấp </w:t>
      </w:r>
      <w:r w:rsidRPr="00586169">
        <w:rPr>
          <w:spacing w:val="-5"/>
        </w:rPr>
        <w:t>cứu</w:t>
      </w:r>
      <w:r>
        <w:rPr>
          <w:szCs w:val="28"/>
          <w:lang w:val="vi-VN"/>
        </w:rPr>
        <w:t>.</w:t>
      </w:r>
    </w:p>
    <w:p w14:paraId="54959558" w14:textId="3740F6E3" w:rsidR="00586169" w:rsidRDefault="00586169" w:rsidP="00274615">
      <w:pPr>
        <w:spacing w:line="240" w:lineRule="auto"/>
        <w:ind w:firstLine="720"/>
        <w:jc w:val="both"/>
        <w:rPr>
          <w:szCs w:val="28"/>
          <w:lang w:val="vi-VN"/>
        </w:rPr>
      </w:pPr>
      <w:r>
        <w:rPr>
          <w:szCs w:val="28"/>
          <w:lang w:val="vi-VN"/>
        </w:rPr>
        <w:t xml:space="preserve">- </w:t>
      </w:r>
      <w:r>
        <w:t>Dụng</w:t>
      </w:r>
      <w:r w:rsidRPr="00586169">
        <w:rPr>
          <w:spacing w:val="-1"/>
        </w:rPr>
        <w:t xml:space="preserve"> </w:t>
      </w:r>
      <w:r>
        <w:t>cụ</w:t>
      </w:r>
      <w:r w:rsidRPr="00586169">
        <w:rPr>
          <w:spacing w:val="-3"/>
        </w:rPr>
        <w:t xml:space="preserve"> </w:t>
      </w:r>
      <w:r>
        <w:t>tử</w:t>
      </w:r>
      <w:r w:rsidRPr="00586169">
        <w:rPr>
          <w:spacing w:val="-4"/>
        </w:rPr>
        <w:t xml:space="preserve"> </w:t>
      </w:r>
      <w:r>
        <w:t>cung</w:t>
      </w:r>
      <w:r w:rsidRPr="00586169">
        <w:rPr>
          <w:spacing w:val="67"/>
        </w:rPr>
        <w:t xml:space="preserve"> </w:t>
      </w:r>
      <w:r>
        <w:t>tụt</w:t>
      </w:r>
      <w:r w:rsidRPr="00586169">
        <w:rPr>
          <w:spacing w:val="-4"/>
        </w:rPr>
        <w:t xml:space="preserve"> </w:t>
      </w:r>
      <w:r>
        <w:t>vào</w:t>
      </w:r>
      <w:r w:rsidRPr="00586169">
        <w:rPr>
          <w:spacing w:val="-1"/>
        </w:rPr>
        <w:t xml:space="preserve"> </w:t>
      </w:r>
      <w:r>
        <w:t>ổ</w:t>
      </w:r>
      <w:r w:rsidRPr="00586169">
        <w:rPr>
          <w:spacing w:val="-3"/>
        </w:rPr>
        <w:t xml:space="preserve"> </w:t>
      </w:r>
      <w:r>
        <w:t>bụng:</w:t>
      </w:r>
      <w:r w:rsidRPr="00586169">
        <w:rPr>
          <w:spacing w:val="-1"/>
        </w:rPr>
        <w:t xml:space="preserve"> </w:t>
      </w:r>
      <w:r>
        <w:t>mổ</w:t>
      </w:r>
      <w:r w:rsidRPr="00586169">
        <w:rPr>
          <w:spacing w:val="-1"/>
        </w:rPr>
        <w:t xml:space="preserve"> </w:t>
      </w:r>
      <w:r>
        <w:t>nội</w:t>
      </w:r>
      <w:r w:rsidRPr="00586169">
        <w:rPr>
          <w:spacing w:val="-1"/>
        </w:rPr>
        <w:t xml:space="preserve"> </w:t>
      </w:r>
      <w:r>
        <w:t>soi</w:t>
      </w:r>
      <w:r w:rsidRPr="00586169">
        <w:rPr>
          <w:spacing w:val="-4"/>
        </w:rPr>
        <w:t xml:space="preserve"> </w:t>
      </w:r>
      <w:r>
        <w:t>lấy</w:t>
      </w:r>
      <w:r w:rsidRPr="00586169">
        <w:rPr>
          <w:spacing w:val="-5"/>
        </w:rPr>
        <w:t xml:space="preserve"> </w:t>
      </w:r>
      <w:r w:rsidRPr="00586169">
        <w:rPr>
          <w:spacing w:val="-2"/>
        </w:rPr>
        <w:t>vòng.</w:t>
      </w:r>
    </w:p>
    <w:p w14:paraId="2F3D8B05" w14:textId="524C3124" w:rsidR="00586169" w:rsidRDefault="00586169" w:rsidP="00274615">
      <w:pPr>
        <w:spacing w:line="240" w:lineRule="auto"/>
        <w:ind w:firstLine="720"/>
        <w:jc w:val="both"/>
        <w:rPr>
          <w:szCs w:val="28"/>
          <w:lang w:val="vi-VN"/>
        </w:rPr>
      </w:pPr>
      <w:r>
        <w:rPr>
          <w:szCs w:val="28"/>
          <w:lang w:val="vi-VN"/>
        </w:rPr>
        <w:t xml:space="preserve">- </w:t>
      </w:r>
      <w:r>
        <w:t>Nhiễm</w:t>
      </w:r>
      <w:r w:rsidRPr="00586169">
        <w:rPr>
          <w:spacing w:val="-8"/>
        </w:rPr>
        <w:t xml:space="preserve"> </w:t>
      </w:r>
      <w:r>
        <w:t>trùng</w:t>
      </w:r>
      <w:r w:rsidRPr="00586169">
        <w:rPr>
          <w:spacing w:val="-1"/>
        </w:rPr>
        <w:t xml:space="preserve"> </w:t>
      </w:r>
      <w:r>
        <w:t>sau</w:t>
      </w:r>
      <w:r w:rsidRPr="00586169">
        <w:rPr>
          <w:spacing w:val="-3"/>
        </w:rPr>
        <w:t xml:space="preserve"> </w:t>
      </w:r>
      <w:r>
        <w:t>đặt</w:t>
      </w:r>
      <w:r w:rsidRPr="00586169">
        <w:rPr>
          <w:spacing w:val="-1"/>
        </w:rPr>
        <w:t xml:space="preserve"> </w:t>
      </w:r>
      <w:r>
        <w:t>dụng</w:t>
      </w:r>
      <w:r w:rsidRPr="00586169">
        <w:rPr>
          <w:spacing w:val="-1"/>
        </w:rPr>
        <w:t xml:space="preserve"> </w:t>
      </w:r>
      <w:r>
        <w:t>cụ</w:t>
      </w:r>
      <w:r w:rsidRPr="00586169">
        <w:rPr>
          <w:spacing w:val="-3"/>
        </w:rPr>
        <w:t xml:space="preserve"> </w:t>
      </w:r>
      <w:r>
        <w:t>tử</w:t>
      </w:r>
      <w:r w:rsidRPr="00586169">
        <w:rPr>
          <w:spacing w:val="-4"/>
        </w:rPr>
        <w:t xml:space="preserve"> </w:t>
      </w:r>
      <w:r>
        <w:t>cung:</w:t>
      </w:r>
      <w:r w:rsidRPr="00586169">
        <w:rPr>
          <w:spacing w:val="-4"/>
        </w:rPr>
        <w:t xml:space="preserve"> </w:t>
      </w:r>
      <w:r>
        <w:t>kháng</w:t>
      </w:r>
      <w:r w:rsidRPr="00586169">
        <w:rPr>
          <w:spacing w:val="-5"/>
        </w:rPr>
        <w:t xml:space="preserve"> </w:t>
      </w:r>
      <w:r>
        <w:t>sinh</w:t>
      </w:r>
      <w:r w:rsidRPr="00586169">
        <w:rPr>
          <w:spacing w:val="-1"/>
        </w:rPr>
        <w:t xml:space="preserve"> </w:t>
      </w:r>
      <w:r>
        <w:t>và</w:t>
      </w:r>
      <w:r w:rsidRPr="00586169">
        <w:rPr>
          <w:spacing w:val="-4"/>
        </w:rPr>
        <w:t xml:space="preserve"> </w:t>
      </w:r>
      <w:r>
        <w:t>lấy</w:t>
      </w:r>
      <w:r w:rsidRPr="00586169">
        <w:rPr>
          <w:spacing w:val="-6"/>
        </w:rPr>
        <w:t xml:space="preserve"> </w:t>
      </w:r>
      <w:r>
        <w:t>dụng</w:t>
      </w:r>
      <w:r w:rsidRPr="00586169">
        <w:rPr>
          <w:spacing w:val="-1"/>
        </w:rPr>
        <w:t xml:space="preserve"> </w:t>
      </w:r>
      <w:r>
        <w:t>cụ</w:t>
      </w:r>
      <w:r w:rsidRPr="00586169">
        <w:rPr>
          <w:spacing w:val="-1"/>
        </w:rPr>
        <w:t xml:space="preserve"> </w:t>
      </w:r>
      <w:r>
        <w:t>tử</w:t>
      </w:r>
      <w:r w:rsidRPr="00586169">
        <w:rPr>
          <w:spacing w:val="-4"/>
        </w:rPr>
        <w:t xml:space="preserve"> </w:t>
      </w:r>
      <w:r>
        <w:t xml:space="preserve">cung </w:t>
      </w:r>
      <w:r w:rsidRPr="00586169">
        <w:rPr>
          <w:spacing w:val="-5"/>
        </w:rPr>
        <w:t>ra.</w:t>
      </w:r>
    </w:p>
    <w:p w14:paraId="46D9328C" w14:textId="386B4ACF" w:rsidR="009305E4" w:rsidRPr="00140B3E" w:rsidRDefault="00DE13FB" w:rsidP="00274615">
      <w:pPr>
        <w:keepNext/>
        <w:widowControl w:val="0"/>
        <w:spacing w:line="240" w:lineRule="auto"/>
        <w:ind w:firstLine="720"/>
        <w:jc w:val="both"/>
        <w:rPr>
          <w:szCs w:val="28"/>
        </w:rPr>
      </w:pPr>
      <w:r>
        <w:rPr>
          <w:b/>
          <w:szCs w:val="28"/>
        </w:rPr>
        <w:lastRenderedPageBreak/>
        <w:t>V</w:t>
      </w:r>
      <w:r w:rsidR="00D85BF6">
        <w:rPr>
          <w:b/>
          <w:szCs w:val="28"/>
          <w:lang w:val="vi-VN"/>
        </w:rPr>
        <w:t>I</w:t>
      </w:r>
      <w:r w:rsidR="009305E4" w:rsidRPr="00140B3E">
        <w:rPr>
          <w:b/>
          <w:szCs w:val="28"/>
        </w:rPr>
        <w:t xml:space="preserve">. PHÂN TÍCH KẾT QUẢ </w:t>
      </w:r>
    </w:p>
    <w:p w14:paraId="6C7B0770" w14:textId="2C9154A3" w:rsidR="009305E4" w:rsidRPr="00290C0B" w:rsidRDefault="009305E4" w:rsidP="00274615">
      <w:pPr>
        <w:spacing w:line="240" w:lineRule="auto"/>
        <w:ind w:firstLine="720"/>
        <w:jc w:val="both"/>
        <w:rPr>
          <w:szCs w:val="28"/>
        </w:rPr>
      </w:pPr>
      <w:r>
        <w:rPr>
          <w:szCs w:val="28"/>
        </w:rPr>
        <w:t xml:space="preserve">Giải thích và dặn khách hàng mua thuốc theo đơn hoặc nhận thuốc (nếu có). </w:t>
      </w:r>
    </w:p>
    <w:p w14:paraId="260D0712" w14:textId="77777777" w:rsidR="00BC6D73" w:rsidRPr="00290C0B" w:rsidRDefault="00BC6D73">
      <w:pPr>
        <w:spacing w:line="240" w:lineRule="auto"/>
        <w:ind w:firstLine="720"/>
        <w:jc w:val="both"/>
        <w:rPr>
          <w:szCs w:val="28"/>
        </w:rPr>
      </w:pPr>
    </w:p>
    <w:sectPr w:rsidR="00BC6D73" w:rsidRPr="00290C0B" w:rsidSect="00A835E5">
      <w:footerReference w:type="default" r:id="rId10"/>
      <w:pgSz w:w="11906" w:h="16838" w:code="9"/>
      <w:pgMar w:top="1134" w:right="1134" w:bottom="1134" w:left="1418"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72B3C" w14:textId="77777777" w:rsidR="006334B5" w:rsidRDefault="006334B5" w:rsidP="00616179">
      <w:pPr>
        <w:spacing w:before="0" w:after="0" w:line="240" w:lineRule="auto"/>
      </w:pPr>
      <w:r>
        <w:separator/>
      </w:r>
    </w:p>
  </w:endnote>
  <w:endnote w:type="continuationSeparator" w:id="0">
    <w:p w14:paraId="62F102E8" w14:textId="77777777" w:rsidR="006334B5" w:rsidRDefault="006334B5"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1A421" w14:textId="6C6AB32E" w:rsidR="00A835E5" w:rsidRDefault="00A835E5" w:rsidP="00A835E5">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680D7B">
          <w:rPr>
            <w:i/>
            <w:noProof/>
            <w:color w:val="FF0000"/>
          </w:rPr>
          <w:t>1</w:t>
        </w:r>
        <w:r w:rsidRPr="00543135">
          <w:rPr>
            <w:i/>
            <w:noProof/>
            <w:color w:val="FF0000"/>
          </w:rPr>
          <w:fldChar w:fldCharType="end"/>
        </w:r>
      </w:sdtContent>
    </w:sdt>
    <w:r w:rsidRPr="00543135">
      <w:rPr>
        <w:i/>
        <w:color w:val="FF0000"/>
        <w:lang w:val="vi-VN"/>
      </w:rPr>
      <w:t>/</w:t>
    </w:r>
    <w:r w:rsidR="006200BD">
      <w:rPr>
        <w:i/>
        <w:color w:val="FF0000"/>
        <w:lang w:val="en-US"/>
      </w:rPr>
      <w:t>5</w:t>
    </w:r>
  </w:p>
  <w:p w14:paraId="53DC0D0A" w14:textId="77777777" w:rsidR="006200BD" w:rsidRPr="00A76D5D" w:rsidRDefault="006200BD" w:rsidP="00A835E5">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75A70" w14:textId="77777777" w:rsidR="006334B5" w:rsidRDefault="006334B5" w:rsidP="00616179">
      <w:pPr>
        <w:spacing w:before="0" w:after="0" w:line="240" w:lineRule="auto"/>
      </w:pPr>
      <w:r>
        <w:separator/>
      </w:r>
    </w:p>
  </w:footnote>
  <w:footnote w:type="continuationSeparator" w:id="0">
    <w:p w14:paraId="5213DA49" w14:textId="77777777" w:rsidR="006334B5" w:rsidRDefault="006334B5"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183ECB"/>
    <w:multiLevelType w:val="hybridMultilevel"/>
    <w:tmpl w:val="53926BCC"/>
    <w:lvl w:ilvl="0" w:tplc="0526EB62">
      <w:start w:val="1"/>
      <w:numFmt w:val="decimal"/>
      <w:lvlText w:val="%1."/>
      <w:lvlJc w:val="left"/>
      <w:pPr>
        <w:ind w:left="982" w:hanging="360"/>
        <w:jc w:val="left"/>
      </w:pPr>
      <w:rPr>
        <w:rFonts w:ascii="Times New Roman" w:eastAsia="Times New Roman" w:hAnsi="Times New Roman" w:cs="Times New Roman" w:hint="default"/>
        <w:b/>
        <w:bCs/>
        <w:i w:val="0"/>
        <w:iCs w:val="0"/>
        <w:spacing w:val="0"/>
        <w:w w:val="100"/>
        <w:sz w:val="28"/>
        <w:szCs w:val="28"/>
        <w:lang w:val="vi" w:eastAsia="en-US" w:bidi="ar-SA"/>
      </w:rPr>
    </w:lvl>
    <w:lvl w:ilvl="1" w:tplc="99D4C34C">
      <w:numFmt w:val="bullet"/>
      <w:lvlText w:val="-"/>
      <w:lvlJc w:val="left"/>
      <w:pPr>
        <w:ind w:left="1342" w:hanging="363"/>
      </w:pPr>
      <w:rPr>
        <w:rFonts w:ascii="Times New Roman" w:eastAsia="Times New Roman" w:hAnsi="Times New Roman" w:cs="Times New Roman" w:hint="default"/>
        <w:b w:val="0"/>
        <w:bCs w:val="0"/>
        <w:i w:val="0"/>
        <w:iCs w:val="0"/>
        <w:spacing w:val="0"/>
        <w:w w:val="100"/>
        <w:sz w:val="28"/>
        <w:szCs w:val="28"/>
        <w:lang w:val="vi" w:eastAsia="en-US" w:bidi="ar-SA"/>
      </w:rPr>
    </w:lvl>
    <w:lvl w:ilvl="2" w:tplc="B268CD4E">
      <w:numFmt w:val="bullet"/>
      <w:lvlText w:val="•"/>
      <w:lvlJc w:val="left"/>
      <w:pPr>
        <w:ind w:left="2351" w:hanging="363"/>
      </w:pPr>
      <w:rPr>
        <w:rFonts w:hint="default"/>
        <w:lang w:val="vi" w:eastAsia="en-US" w:bidi="ar-SA"/>
      </w:rPr>
    </w:lvl>
    <w:lvl w:ilvl="3" w:tplc="C90A0F18">
      <w:numFmt w:val="bullet"/>
      <w:lvlText w:val="•"/>
      <w:lvlJc w:val="left"/>
      <w:pPr>
        <w:ind w:left="3362" w:hanging="363"/>
      </w:pPr>
      <w:rPr>
        <w:rFonts w:hint="default"/>
        <w:lang w:val="vi" w:eastAsia="en-US" w:bidi="ar-SA"/>
      </w:rPr>
    </w:lvl>
    <w:lvl w:ilvl="4" w:tplc="8010887A">
      <w:numFmt w:val="bullet"/>
      <w:lvlText w:val="•"/>
      <w:lvlJc w:val="left"/>
      <w:pPr>
        <w:ind w:left="4373" w:hanging="363"/>
      </w:pPr>
      <w:rPr>
        <w:rFonts w:hint="default"/>
        <w:lang w:val="vi" w:eastAsia="en-US" w:bidi="ar-SA"/>
      </w:rPr>
    </w:lvl>
    <w:lvl w:ilvl="5" w:tplc="4974799E">
      <w:numFmt w:val="bullet"/>
      <w:lvlText w:val="•"/>
      <w:lvlJc w:val="left"/>
      <w:pPr>
        <w:ind w:left="5384" w:hanging="363"/>
      </w:pPr>
      <w:rPr>
        <w:rFonts w:hint="default"/>
        <w:lang w:val="vi" w:eastAsia="en-US" w:bidi="ar-SA"/>
      </w:rPr>
    </w:lvl>
    <w:lvl w:ilvl="6" w:tplc="0DAE1554">
      <w:numFmt w:val="bullet"/>
      <w:lvlText w:val="•"/>
      <w:lvlJc w:val="left"/>
      <w:pPr>
        <w:ind w:left="6395" w:hanging="363"/>
      </w:pPr>
      <w:rPr>
        <w:rFonts w:hint="default"/>
        <w:lang w:val="vi" w:eastAsia="en-US" w:bidi="ar-SA"/>
      </w:rPr>
    </w:lvl>
    <w:lvl w:ilvl="7" w:tplc="B740C5AE">
      <w:numFmt w:val="bullet"/>
      <w:lvlText w:val="•"/>
      <w:lvlJc w:val="left"/>
      <w:pPr>
        <w:ind w:left="7406" w:hanging="363"/>
      </w:pPr>
      <w:rPr>
        <w:rFonts w:hint="default"/>
        <w:lang w:val="vi" w:eastAsia="en-US" w:bidi="ar-SA"/>
      </w:rPr>
    </w:lvl>
    <w:lvl w:ilvl="8" w:tplc="59DCC270">
      <w:numFmt w:val="bullet"/>
      <w:lvlText w:val="•"/>
      <w:lvlJc w:val="left"/>
      <w:pPr>
        <w:ind w:left="8417" w:hanging="363"/>
      </w:pPr>
      <w:rPr>
        <w:rFonts w:hint="default"/>
        <w:lang w:val="vi" w:eastAsia="en-US" w:bidi="ar-SA"/>
      </w:rPr>
    </w:lvl>
  </w:abstractNum>
  <w:abstractNum w:abstractNumId="2" w15:restartNumberingAfterBreak="0">
    <w:nsid w:val="3F711776"/>
    <w:multiLevelType w:val="hybridMultilevel"/>
    <w:tmpl w:val="753AB08C"/>
    <w:lvl w:ilvl="0" w:tplc="8ECA7308">
      <w:start w:val="1"/>
      <w:numFmt w:val="upperRoman"/>
      <w:lvlText w:val="%1."/>
      <w:lvlJc w:val="left"/>
      <w:pPr>
        <w:ind w:left="1342" w:hanging="540"/>
        <w:jc w:val="right"/>
      </w:pPr>
      <w:rPr>
        <w:rFonts w:ascii="Times New Roman" w:eastAsia="Times New Roman" w:hAnsi="Times New Roman" w:cs="Times New Roman" w:hint="default"/>
        <w:b/>
        <w:bCs/>
        <w:i w:val="0"/>
        <w:iCs w:val="0"/>
        <w:spacing w:val="0"/>
        <w:w w:val="100"/>
        <w:sz w:val="28"/>
        <w:szCs w:val="28"/>
        <w:lang w:val="vi" w:eastAsia="en-US" w:bidi="ar-SA"/>
      </w:rPr>
    </w:lvl>
    <w:lvl w:ilvl="1" w:tplc="69A43E60">
      <w:numFmt w:val="bullet"/>
      <w:lvlText w:val="-"/>
      <w:lvlJc w:val="left"/>
      <w:pPr>
        <w:ind w:left="5322"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3446BE4E">
      <w:numFmt w:val="bullet"/>
      <w:lvlText w:val="•"/>
      <w:lvlJc w:val="left"/>
      <w:pPr>
        <w:ind w:left="2351" w:hanging="360"/>
      </w:pPr>
      <w:rPr>
        <w:rFonts w:hint="default"/>
        <w:lang w:val="vi" w:eastAsia="en-US" w:bidi="ar-SA"/>
      </w:rPr>
    </w:lvl>
    <w:lvl w:ilvl="3" w:tplc="6386809E">
      <w:numFmt w:val="bullet"/>
      <w:lvlText w:val="•"/>
      <w:lvlJc w:val="left"/>
      <w:pPr>
        <w:ind w:left="3362" w:hanging="360"/>
      </w:pPr>
      <w:rPr>
        <w:rFonts w:hint="default"/>
        <w:lang w:val="vi" w:eastAsia="en-US" w:bidi="ar-SA"/>
      </w:rPr>
    </w:lvl>
    <w:lvl w:ilvl="4" w:tplc="D4DA628A">
      <w:numFmt w:val="bullet"/>
      <w:lvlText w:val="•"/>
      <w:lvlJc w:val="left"/>
      <w:pPr>
        <w:ind w:left="4373" w:hanging="360"/>
      </w:pPr>
      <w:rPr>
        <w:rFonts w:hint="default"/>
        <w:lang w:val="vi" w:eastAsia="en-US" w:bidi="ar-SA"/>
      </w:rPr>
    </w:lvl>
    <w:lvl w:ilvl="5" w:tplc="B4443B4C">
      <w:numFmt w:val="bullet"/>
      <w:lvlText w:val="•"/>
      <w:lvlJc w:val="left"/>
      <w:pPr>
        <w:ind w:left="5384" w:hanging="360"/>
      </w:pPr>
      <w:rPr>
        <w:rFonts w:hint="default"/>
        <w:lang w:val="vi" w:eastAsia="en-US" w:bidi="ar-SA"/>
      </w:rPr>
    </w:lvl>
    <w:lvl w:ilvl="6" w:tplc="6694C9AC">
      <w:numFmt w:val="bullet"/>
      <w:lvlText w:val="•"/>
      <w:lvlJc w:val="left"/>
      <w:pPr>
        <w:ind w:left="6395" w:hanging="360"/>
      </w:pPr>
      <w:rPr>
        <w:rFonts w:hint="default"/>
        <w:lang w:val="vi" w:eastAsia="en-US" w:bidi="ar-SA"/>
      </w:rPr>
    </w:lvl>
    <w:lvl w:ilvl="7" w:tplc="82603332">
      <w:numFmt w:val="bullet"/>
      <w:lvlText w:val="•"/>
      <w:lvlJc w:val="left"/>
      <w:pPr>
        <w:ind w:left="7406" w:hanging="360"/>
      </w:pPr>
      <w:rPr>
        <w:rFonts w:hint="default"/>
        <w:lang w:val="vi" w:eastAsia="en-US" w:bidi="ar-SA"/>
      </w:rPr>
    </w:lvl>
    <w:lvl w:ilvl="8" w:tplc="8B165DD6">
      <w:numFmt w:val="bullet"/>
      <w:lvlText w:val="•"/>
      <w:lvlJc w:val="left"/>
      <w:pPr>
        <w:ind w:left="8417" w:hanging="360"/>
      </w:pPr>
      <w:rPr>
        <w:rFonts w:hint="default"/>
        <w:lang w:val="vi"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10680"/>
    <w:rsid w:val="00035C30"/>
    <w:rsid w:val="00045779"/>
    <w:rsid w:val="000652A9"/>
    <w:rsid w:val="000727CE"/>
    <w:rsid w:val="00072872"/>
    <w:rsid w:val="0009074C"/>
    <w:rsid w:val="000935E4"/>
    <w:rsid w:val="000B6694"/>
    <w:rsid w:val="000E3C42"/>
    <w:rsid w:val="00105C94"/>
    <w:rsid w:val="00126956"/>
    <w:rsid w:val="0014327D"/>
    <w:rsid w:val="00144F60"/>
    <w:rsid w:val="00150456"/>
    <w:rsid w:val="00151D97"/>
    <w:rsid w:val="00154696"/>
    <w:rsid w:val="001641A2"/>
    <w:rsid w:val="001707DC"/>
    <w:rsid w:val="001756E9"/>
    <w:rsid w:val="001953A9"/>
    <w:rsid w:val="00197849"/>
    <w:rsid w:val="001E21C3"/>
    <w:rsid w:val="001E7000"/>
    <w:rsid w:val="00221BA3"/>
    <w:rsid w:val="0025343B"/>
    <w:rsid w:val="00253ED3"/>
    <w:rsid w:val="00257047"/>
    <w:rsid w:val="00257EE5"/>
    <w:rsid w:val="00260453"/>
    <w:rsid w:val="00274615"/>
    <w:rsid w:val="00290C0B"/>
    <w:rsid w:val="002A59B6"/>
    <w:rsid w:val="002B007F"/>
    <w:rsid w:val="002C5BD2"/>
    <w:rsid w:val="002D6D79"/>
    <w:rsid w:val="002E321E"/>
    <w:rsid w:val="002F0D98"/>
    <w:rsid w:val="002F6A4B"/>
    <w:rsid w:val="002F7763"/>
    <w:rsid w:val="00305B76"/>
    <w:rsid w:val="003207BB"/>
    <w:rsid w:val="00332549"/>
    <w:rsid w:val="00367EE1"/>
    <w:rsid w:val="00382C50"/>
    <w:rsid w:val="0038476F"/>
    <w:rsid w:val="0039331F"/>
    <w:rsid w:val="003A5779"/>
    <w:rsid w:val="003C3898"/>
    <w:rsid w:val="00403AC9"/>
    <w:rsid w:val="004049E3"/>
    <w:rsid w:val="00404DE6"/>
    <w:rsid w:val="00413D58"/>
    <w:rsid w:val="00436F76"/>
    <w:rsid w:val="004606B3"/>
    <w:rsid w:val="00461CF7"/>
    <w:rsid w:val="00467B5C"/>
    <w:rsid w:val="00470C7E"/>
    <w:rsid w:val="00482B7A"/>
    <w:rsid w:val="00482F1E"/>
    <w:rsid w:val="004B1707"/>
    <w:rsid w:val="004B5D1F"/>
    <w:rsid w:val="004D26AF"/>
    <w:rsid w:val="004F2408"/>
    <w:rsid w:val="005101D0"/>
    <w:rsid w:val="00513913"/>
    <w:rsid w:val="00535430"/>
    <w:rsid w:val="00543135"/>
    <w:rsid w:val="005619C3"/>
    <w:rsid w:val="005749F5"/>
    <w:rsid w:val="005823AA"/>
    <w:rsid w:val="005830B8"/>
    <w:rsid w:val="00586169"/>
    <w:rsid w:val="00595908"/>
    <w:rsid w:val="005B3EE3"/>
    <w:rsid w:val="005B54C6"/>
    <w:rsid w:val="005E733A"/>
    <w:rsid w:val="005F574C"/>
    <w:rsid w:val="0061493F"/>
    <w:rsid w:val="00616179"/>
    <w:rsid w:val="0061710A"/>
    <w:rsid w:val="006200BD"/>
    <w:rsid w:val="006305CD"/>
    <w:rsid w:val="006334B5"/>
    <w:rsid w:val="00643B77"/>
    <w:rsid w:val="00646A9A"/>
    <w:rsid w:val="0065662A"/>
    <w:rsid w:val="00657A93"/>
    <w:rsid w:val="00670375"/>
    <w:rsid w:val="00680D7B"/>
    <w:rsid w:val="006C1E19"/>
    <w:rsid w:val="006D79A1"/>
    <w:rsid w:val="006E35A2"/>
    <w:rsid w:val="006E6BDF"/>
    <w:rsid w:val="00723D57"/>
    <w:rsid w:val="00726F3A"/>
    <w:rsid w:val="007314A5"/>
    <w:rsid w:val="00731C07"/>
    <w:rsid w:val="0078194B"/>
    <w:rsid w:val="007E4E3E"/>
    <w:rsid w:val="007E56FE"/>
    <w:rsid w:val="00820DA6"/>
    <w:rsid w:val="008273A7"/>
    <w:rsid w:val="00827BAD"/>
    <w:rsid w:val="008309A0"/>
    <w:rsid w:val="00836D6D"/>
    <w:rsid w:val="00837F8D"/>
    <w:rsid w:val="00852445"/>
    <w:rsid w:val="00866D74"/>
    <w:rsid w:val="008A6BF5"/>
    <w:rsid w:val="008B7977"/>
    <w:rsid w:val="008C424C"/>
    <w:rsid w:val="008C49A3"/>
    <w:rsid w:val="008E67B0"/>
    <w:rsid w:val="008F11FA"/>
    <w:rsid w:val="00915A8A"/>
    <w:rsid w:val="00916CFB"/>
    <w:rsid w:val="009244E4"/>
    <w:rsid w:val="009305E4"/>
    <w:rsid w:val="00932BAA"/>
    <w:rsid w:val="00934619"/>
    <w:rsid w:val="00951D98"/>
    <w:rsid w:val="00962333"/>
    <w:rsid w:val="0098207A"/>
    <w:rsid w:val="00983644"/>
    <w:rsid w:val="009F45A3"/>
    <w:rsid w:val="00A1598A"/>
    <w:rsid w:val="00A45903"/>
    <w:rsid w:val="00A54264"/>
    <w:rsid w:val="00A73266"/>
    <w:rsid w:val="00A75BA6"/>
    <w:rsid w:val="00A76D5D"/>
    <w:rsid w:val="00A835E5"/>
    <w:rsid w:val="00A87993"/>
    <w:rsid w:val="00A95DFF"/>
    <w:rsid w:val="00AA0B4A"/>
    <w:rsid w:val="00AA4125"/>
    <w:rsid w:val="00AD31A8"/>
    <w:rsid w:val="00AF4E42"/>
    <w:rsid w:val="00B10704"/>
    <w:rsid w:val="00B531DC"/>
    <w:rsid w:val="00B75592"/>
    <w:rsid w:val="00B92487"/>
    <w:rsid w:val="00B93722"/>
    <w:rsid w:val="00BA6501"/>
    <w:rsid w:val="00BB30C5"/>
    <w:rsid w:val="00BC4A10"/>
    <w:rsid w:val="00BC6D73"/>
    <w:rsid w:val="00BD43C6"/>
    <w:rsid w:val="00C107A9"/>
    <w:rsid w:val="00C45089"/>
    <w:rsid w:val="00C52AEE"/>
    <w:rsid w:val="00C533C7"/>
    <w:rsid w:val="00C65A41"/>
    <w:rsid w:val="00C7506B"/>
    <w:rsid w:val="00C75D34"/>
    <w:rsid w:val="00C76C1D"/>
    <w:rsid w:val="00CA7812"/>
    <w:rsid w:val="00CB409B"/>
    <w:rsid w:val="00CC3976"/>
    <w:rsid w:val="00CE32E8"/>
    <w:rsid w:val="00CF24CB"/>
    <w:rsid w:val="00D03177"/>
    <w:rsid w:val="00D163CD"/>
    <w:rsid w:val="00D34DD8"/>
    <w:rsid w:val="00D43696"/>
    <w:rsid w:val="00D51DB3"/>
    <w:rsid w:val="00D85BF6"/>
    <w:rsid w:val="00D94F0E"/>
    <w:rsid w:val="00DE13FB"/>
    <w:rsid w:val="00E07856"/>
    <w:rsid w:val="00E12AF7"/>
    <w:rsid w:val="00E27519"/>
    <w:rsid w:val="00E332C7"/>
    <w:rsid w:val="00E8569E"/>
    <w:rsid w:val="00E858A8"/>
    <w:rsid w:val="00EC42BD"/>
    <w:rsid w:val="00EC44CF"/>
    <w:rsid w:val="00EE1DCA"/>
    <w:rsid w:val="00F14D82"/>
    <w:rsid w:val="00F15EFD"/>
    <w:rsid w:val="00F30F3C"/>
    <w:rsid w:val="00F316A6"/>
    <w:rsid w:val="00F535C4"/>
    <w:rsid w:val="00F9643B"/>
    <w:rsid w:val="00F96D3E"/>
    <w:rsid w:val="00FC1D77"/>
    <w:rsid w:val="00FE33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94481DDA-C787-4AB0-9F73-8F473799B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D43696"/>
    <w:pPr>
      <w:spacing w:before="100" w:beforeAutospacing="1" w:after="100" w:afterAutospacing="1" w:line="240" w:lineRule="auto"/>
    </w:pPr>
    <w:rPr>
      <w:rFonts w:eastAsia="Times New Roman" w:cs="Times New Roman"/>
      <w:sz w:val="24"/>
      <w:szCs w:val="24"/>
      <w:lang w:val="en-US"/>
    </w:rPr>
  </w:style>
  <w:style w:type="paragraph" w:styleId="BodyText">
    <w:name w:val="Body Text"/>
    <w:basedOn w:val="Normal"/>
    <w:link w:val="BodyTextChar"/>
    <w:uiPriority w:val="1"/>
    <w:qFormat/>
    <w:rsid w:val="0078194B"/>
    <w:pPr>
      <w:widowControl w:val="0"/>
      <w:autoSpaceDE w:val="0"/>
      <w:autoSpaceDN w:val="0"/>
      <w:spacing w:before="0" w:after="0" w:line="240" w:lineRule="auto"/>
      <w:ind w:left="1341" w:hanging="360"/>
    </w:pPr>
    <w:rPr>
      <w:rFonts w:eastAsia="Times New Roman" w:cs="Times New Roman"/>
      <w:szCs w:val="28"/>
      <w:lang w:val="vi"/>
    </w:rPr>
  </w:style>
  <w:style w:type="character" w:customStyle="1" w:styleId="BodyTextChar">
    <w:name w:val="Body Text Char"/>
    <w:basedOn w:val="DefaultParagraphFont"/>
    <w:link w:val="BodyText"/>
    <w:uiPriority w:val="1"/>
    <w:rsid w:val="0078194B"/>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250117056">
      <w:bodyDiv w:val="1"/>
      <w:marLeft w:val="0"/>
      <w:marRight w:val="0"/>
      <w:marTop w:val="0"/>
      <w:marBottom w:val="0"/>
      <w:divBdr>
        <w:top w:val="none" w:sz="0" w:space="0" w:color="auto"/>
        <w:left w:val="none" w:sz="0" w:space="0" w:color="auto"/>
        <w:bottom w:val="none" w:sz="0" w:space="0" w:color="auto"/>
        <w:right w:val="none" w:sz="0" w:space="0" w:color="auto"/>
      </w:divBdr>
    </w:div>
    <w:div w:id="571308200">
      <w:bodyDiv w:val="1"/>
      <w:marLeft w:val="0"/>
      <w:marRight w:val="0"/>
      <w:marTop w:val="0"/>
      <w:marBottom w:val="0"/>
      <w:divBdr>
        <w:top w:val="none" w:sz="0" w:space="0" w:color="auto"/>
        <w:left w:val="none" w:sz="0" w:space="0" w:color="auto"/>
        <w:bottom w:val="none" w:sz="0" w:space="0" w:color="auto"/>
        <w:right w:val="none" w:sz="0" w:space="0" w:color="auto"/>
      </w:divBdr>
    </w:div>
    <w:div w:id="781849094">
      <w:bodyDiv w:val="1"/>
      <w:marLeft w:val="0"/>
      <w:marRight w:val="0"/>
      <w:marTop w:val="0"/>
      <w:marBottom w:val="0"/>
      <w:divBdr>
        <w:top w:val="none" w:sz="0" w:space="0" w:color="auto"/>
        <w:left w:val="none" w:sz="0" w:space="0" w:color="auto"/>
        <w:bottom w:val="none" w:sz="0" w:space="0" w:color="auto"/>
        <w:right w:val="none" w:sz="0" w:space="0" w:color="auto"/>
      </w:divBdr>
    </w:div>
    <w:div w:id="1117528780">
      <w:bodyDiv w:val="1"/>
      <w:marLeft w:val="0"/>
      <w:marRight w:val="0"/>
      <w:marTop w:val="0"/>
      <w:marBottom w:val="0"/>
      <w:divBdr>
        <w:top w:val="none" w:sz="0" w:space="0" w:color="auto"/>
        <w:left w:val="none" w:sz="0" w:space="0" w:color="auto"/>
        <w:bottom w:val="none" w:sz="0" w:space="0" w:color="auto"/>
        <w:right w:val="none" w:sz="0" w:space="0" w:color="auto"/>
      </w:divBdr>
    </w:div>
    <w:div w:id="1392653855">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2025-10-07T09:34:00Z</dcterms:created>
  <dcterms:modified xsi:type="dcterms:W3CDTF">2025-10-13T08:58:00Z</dcterms:modified>
</cp:coreProperties>
</file>